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bookmarkStart w:id="0" w:name="_GoBack"/>
      <w:bookmarkEnd w:id="0"/>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F6011C" w:rsidRPr="001B011E" w:rsidRDefault="00F6011C" w:rsidP="00A75E30">
      <w:pPr>
        <w:jc w:val="center"/>
      </w:pPr>
    </w:p>
    <w:p w:rsidR="00F6011C" w:rsidRPr="001B011E" w:rsidRDefault="00F6011C"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11BD" w:rsidRPr="001B011E" w:rsidRDefault="00A711BD" w:rsidP="00A75E30">
      <w:pPr>
        <w:jc w:val="center"/>
      </w:pPr>
    </w:p>
    <w:p w:rsidR="00A75E30" w:rsidRPr="001B011E" w:rsidRDefault="00A75E30" w:rsidP="00A75E30">
      <w:pPr>
        <w:jc w:val="center"/>
      </w:pPr>
    </w:p>
    <w:p w:rsidR="00A75E30" w:rsidRPr="001B011E" w:rsidRDefault="00A75E30" w:rsidP="00A75E30">
      <w:pPr>
        <w:jc w:val="center"/>
        <w:rPr>
          <w:b/>
          <w:sz w:val="44"/>
          <w:szCs w:val="44"/>
        </w:rPr>
      </w:pPr>
      <w:r w:rsidRPr="001B011E">
        <w:rPr>
          <w:b/>
          <w:sz w:val="44"/>
          <w:szCs w:val="44"/>
        </w:rPr>
        <w:t>ИНФОРМАЦИОННЫЙ БЮЛЛЕТЕНЬ</w:t>
      </w:r>
    </w:p>
    <w:p w:rsidR="00A75E30" w:rsidRPr="001B011E" w:rsidRDefault="00A75E30" w:rsidP="00A75E30">
      <w:pPr>
        <w:jc w:val="center"/>
        <w:rPr>
          <w:sz w:val="32"/>
          <w:szCs w:val="32"/>
        </w:rPr>
      </w:pPr>
      <w:r w:rsidRPr="001B011E">
        <w:rPr>
          <w:sz w:val="32"/>
          <w:szCs w:val="32"/>
        </w:rPr>
        <w:t>органов местного самоуправления Слободского муницип</w:t>
      </w:r>
      <w:r w:rsidR="00EA1C5C" w:rsidRPr="001B011E">
        <w:rPr>
          <w:sz w:val="32"/>
          <w:szCs w:val="32"/>
        </w:rPr>
        <w:t>ального района Кировской област</w:t>
      </w:r>
      <w:r w:rsidR="00D10E9B" w:rsidRPr="001B011E">
        <w:rPr>
          <w:sz w:val="32"/>
          <w:szCs w:val="32"/>
        </w:rPr>
        <w:t>и</w:t>
      </w:r>
    </w:p>
    <w:p w:rsidR="00A75E30" w:rsidRPr="001B011E" w:rsidRDefault="00A75E30" w:rsidP="00A75E30">
      <w:pPr>
        <w:rPr>
          <w:sz w:val="48"/>
          <w:szCs w:val="48"/>
        </w:rPr>
      </w:pPr>
    </w:p>
    <w:p w:rsidR="0031484F" w:rsidRPr="001B011E" w:rsidRDefault="00A75E30" w:rsidP="00440D83">
      <w:pPr>
        <w:jc w:val="center"/>
        <w:rPr>
          <w:b/>
          <w:sz w:val="28"/>
          <w:szCs w:val="28"/>
        </w:rPr>
      </w:pPr>
      <w:r w:rsidRPr="001B011E">
        <w:rPr>
          <w:b/>
          <w:sz w:val="28"/>
          <w:szCs w:val="28"/>
        </w:rPr>
        <w:t xml:space="preserve">Выпуск № </w:t>
      </w:r>
      <w:r w:rsidR="00576A5E">
        <w:rPr>
          <w:b/>
          <w:sz w:val="28"/>
          <w:szCs w:val="28"/>
          <w:highlight w:val="yellow"/>
        </w:rPr>
        <w:t>7</w:t>
      </w:r>
      <w:r w:rsidR="00EE1498">
        <w:rPr>
          <w:b/>
          <w:sz w:val="28"/>
          <w:szCs w:val="28"/>
          <w:highlight w:val="yellow"/>
        </w:rPr>
        <w:t>3</w:t>
      </w:r>
      <w:r w:rsidRPr="00E910A9">
        <w:rPr>
          <w:b/>
          <w:sz w:val="28"/>
          <w:szCs w:val="28"/>
          <w:highlight w:val="yellow"/>
        </w:rPr>
        <w:t>(</w:t>
      </w:r>
      <w:r w:rsidR="00C74003">
        <w:rPr>
          <w:b/>
          <w:sz w:val="28"/>
          <w:szCs w:val="28"/>
        </w:rPr>
        <w:t>1</w:t>
      </w:r>
      <w:r w:rsidR="007C351E">
        <w:rPr>
          <w:b/>
          <w:sz w:val="28"/>
          <w:szCs w:val="28"/>
        </w:rPr>
        <w:t>3</w:t>
      </w:r>
      <w:r w:rsidR="00EE1498">
        <w:rPr>
          <w:b/>
          <w:sz w:val="28"/>
          <w:szCs w:val="28"/>
        </w:rPr>
        <w:t>2</w:t>
      </w:r>
      <w:r w:rsidRPr="001B011E">
        <w:rPr>
          <w:b/>
          <w:sz w:val="28"/>
          <w:szCs w:val="28"/>
        </w:rPr>
        <w:t>)</w:t>
      </w:r>
    </w:p>
    <w:p w:rsidR="00A75E30" w:rsidRPr="005776C0" w:rsidRDefault="00EE1498" w:rsidP="00197F9E">
      <w:pPr>
        <w:jc w:val="center"/>
        <w:rPr>
          <w:b/>
          <w:sz w:val="24"/>
          <w:szCs w:val="24"/>
        </w:rPr>
      </w:pPr>
      <w:r>
        <w:rPr>
          <w:b/>
          <w:sz w:val="28"/>
          <w:szCs w:val="28"/>
          <w:highlight w:val="yellow"/>
        </w:rPr>
        <w:t>20</w:t>
      </w:r>
      <w:r w:rsidR="007A29B3">
        <w:rPr>
          <w:b/>
          <w:sz w:val="28"/>
          <w:szCs w:val="28"/>
          <w:highlight w:val="yellow"/>
        </w:rPr>
        <w:t>.</w:t>
      </w:r>
      <w:r w:rsidR="00F812B6">
        <w:rPr>
          <w:b/>
          <w:sz w:val="28"/>
          <w:szCs w:val="28"/>
          <w:highlight w:val="yellow"/>
        </w:rPr>
        <w:t>0</w:t>
      </w:r>
      <w:r w:rsidR="00D9067A">
        <w:rPr>
          <w:b/>
          <w:sz w:val="28"/>
          <w:szCs w:val="28"/>
          <w:highlight w:val="yellow"/>
        </w:rPr>
        <w:t>5</w:t>
      </w:r>
      <w:r w:rsidR="00253BAF" w:rsidRPr="00A668EF">
        <w:rPr>
          <w:b/>
          <w:sz w:val="28"/>
          <w:szCs w:val="28"/>
          <w:highlight w:val="yellow"/>
        </w:rPr>
        <w:t>.</w:t>
      </w:r>
      <w:r w:rsidR="00A75E30" w:rsidRPr="00A668EF">
        <w:rPr>
          <w:b/>
          <w:sz w:val="28"/>
          <w:szCs w:val="28"/>
          <w:highlight w:val="yellow"/>
        </w:rPr>
        <w:t>20</w:t>
      </w:r>
      <w:r w:rsidR="009255F8" w:rsidRPr="00A668EF">
        <w:rPr>
          <w:b/>
          <w:sz w:val="28"/>
          <w:szCs w:val="28"/>
          <w:highlight w:val="yellow"/>
        </w:rPr>
        <w:t>2</w:t>
      </w:r>
      <w:r w:rsidR="00F812B6">
        <w:rPr>
          <w:b/>
          <w:sz w:val="28"/>
          <w:szCs w:val="28"/>
        </w:rPr>
        <w:t>4</w:t>
      </w:r>
      <w:r w:rsidR="00A75E30" w:rsidRPr="001B011E">
        <w:rPr>
          <w:b/>
          <w:sz w:val="28"/>
          <w:szCs w:val="28"/>
        </w:rPr>
        <w:t xml:space="preserve"> года</w:t>
      </w:r>
    </w:p>
    <w:p w:rsidR="00F752DE" w:rsidRPr="005776C0" w:rsidRDefault="00F752DE" w:rsidP="0019474F">
      <w:pPr>
        <w:jc w:val="center"/>
        <w:rPr>
          <w:sz w:val="48"/>
          <w:szCs w:val="48"/>
        </w:rPr>
      </w:pPr>
    </w:p>
    <w:p w:rsidR="00C048B4" w:rsidRPr="005776C0" w:rsidRDefault="00C048B4" w:rsidP="00A75E30">
      <w:pPr>
        <w:jc w:val="center"/>
        <w:rPr>
          <w:sz w:val="48"/>
          <w:szCs w:val="48"/>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B500AC" w:rsidRPr="005776C0" w:rsidRDefault="00B500AC" w:rsidP="00A75E30">
      <w:pPr>
        <w:rPr>
          <w:b/>
        </w:rPr>
      </w:pPr>
    </w:p>
    <w:p w:rsidR="00803649" w:rsidRPr="005776C0" w:rsidRDefault="00803649" w:rsidP="00A75E30">
      <w:pPr>
        <w:rPr>
          <w:b/>
        </w:rPr>
      </w:pPr>
    </w:p>
    <w:p w:rsidR="00803649" w:rsidRPr="005776C0" w:rsidRDefault="00803649" w:rsidP="00A75E30">
      <w:pPr>
        <w:rPr>
          <w:b/>
        </w:rPr>
      </w:pPr>
    </w:p>
    <w:p w:rsidR="00A75E30" w:rsidRPr="005776C0" w:rsidRDefault="00A75E30" w:rsidP="00A75E30">
      <w:pPr>
        <w:rPr>
          <w:b/>
        </w:rPr>
      </w:pPr>
    </w:p>
    <w:p w:rsidR="00A75E30" w:rsidRPr="005776C0" w:rsidRDefault="00A75E30" w:rsidP="00A75E30">
      <w:pPr>
        <w:rPr>
          <w:b/>
        </w:rPr>
      </w:pPr>
    </w:p>
    <w:p w:rsidR="00480A40" w:rsidRPr="005776C0" w:rsidRDefault="00480A40" w:rsidP="00A75E30">
      <w:pPr>
        <w:rPr>
          <w:b/>
        </w:rPr>
      </w:pPr>
    </w:p>
    <w:p w:rsidR="000A7612" w:rsidRPr="005776C0" w:rsidRDefault="000A7612" w:rsidP="00A75E30">
      <w:pPr>
        <w:rPr>
          <w:b/>
        </w:rPr>
      </w:pPr>
    </w:p>
    <w:p w:rsidR="0088079E" w:rsidRPr="005776C0" w:rsidRDefault="0088079E" w:rsidP="00A75E30">
      <w:pPr>
        <w:rPr>
          <w:b/>
        </w:rPr>
      </w:pPr>
    </w:p>
    <w:p w:rsidR="00CC6E29" w:rsidRPr="005776C0" w:rsidRDefault="00CC6E29" w:rsidP="00A75E30">
      <w:pPr>
        <w:rPr>
          <w:b/>
        </w:rPr>
      </w:pPr>
    </w:p>
    <w:p w:rsidR="00A75E30" w:rsidRPr="005776C0" w:rsidRDefault="00A75E30" w:rsidP="00A75E30">
      <w:r w:rsidRPr="005776C0">
        <w:rPr>
          <w:b/>
        </w:rPr>
        <w:t>Учредитель:</w:t>
      </w:r>
      <w:r w:rsidR="00BB6F59" w:rsidRPr="005776C0">
        <w:rPr>
          <w:b/>
        </w:rPr>
        <w:t xml:space="preserve"> </w:t>
      </w:r>
      <w:r w:rsidRPr="005776C0">
        <w:t>Слободская районная  Дума</w:t>
      </w:r>
    </w:p>
    <w:p w:rsidR="00A75E30" w:rsidRPr="005776C0" w:rsidRDefault="00A75E30" w:rsidP="00A75E30"/>
    <w:p w:rsidR="00A75E30" w:rsidRPr="005776C0" w:rsidRDefault="00A75E30" w:rsidP="00A75E30">
      <w:pPr>
        <w:jc w:val="both"/>
      </w:pPr>
      <w:proofErr w:type="gramStart"/>
      <w:r w:rsidRPr="005776C0">
        <w:rPr>
          <w:b/>
        </w:rPr>
        <w:t>Ответственный за выпуск:</w:t>
      </w:r>
      <w:proofErr w:type="gramEnd"/>
      <w:r w:rsidRPr="005776C0">
        <w:t xml:space="preserve"> </w:t>
      </w:r>
      <w:r w:rsidR="000A7612" w:rsidRPr="005776C0">
        <w:rPr>
          <w:szCs w:val="28"/>
        </w:rPr>
        <w:t>Организационный отдел</w:t>
      </w:r>
      <w:r w:rsidR="000A7612" w:rsidRPr="005776C0">
        <w:rPr>
          <w:sz w:val="14"/>
        </w:rPr>
        <w:t xml:space="preserve"> </w:t>
      </w:r>
      <w:r w:rsidR="000A7612" w:rsidRPr="005776C0">
        <w:t xml:space="preserve">администрации </w:t>
      </w:r>
      <w:r w:rsidRPr="005776C0">
        <w:t>Слободско</w:t>
      </w:r>
      <w:r w:rsidR="000A7612" w:rsidRPr="005776C0">
        <w:t>го</w:t>
      </w:r>
      <w:r w:rsidRPr="005776C0">
        <w:t xml:space="preserve"> район</w:t>
      </w:r>
      <w:r w:rsidR="000A7612" w:rsidRPr="005776C0">
        <w:t>а</w:t>
      </w:r>
      <w:r w:rsidRPr="005776C0">
        <w:t xml:space="preserve"> (613150, г. Слободской, </w:t>
      </w:r>
      <w:r w:rsidR="00F97854" w:rsidRPr="005776C0">
        <w:t xml:space="preserve">  </w:t>
      </w:r>
      <w:r w:rsidRPr="005776C0">
        <w:t xml:space="preserve">ул. </w:t>
      </w:r>
      <w:proofErr w:type="gramStart"/>
      <w:r w:rsidRPr="005776C0">
        <w:t>Советская</w:t>
      </w:r>
      <w:proofErr w:type="gramEnd"/>
      <w:r w:rsidRPr="005776C0">
        <w:t xml:space="preserve"> 86, тел.</w:t>
      </w:r>
      <w:r w:rsidR="002D1D81" w:rsidRPr="005776C0">
        <w:t xml:space="preserve"> </w:t>
      </w:r>
      <w:r w:rsidRPr="005776C0">
        <w:t xml:space="preserve">4-69-41). </w:t>
      </w:r>
    </w:p>
    <w:p w:rsidR="00A75E30" w:rsidRPr="005776C0" w:rsidRDefault="00A75E30" w:rsidP="00A75E30">
      <w:pPr>
        <w:jc w:val="both"/>
      </w:pPr>
    </w:p>
    <w:p w:rsidR="00A75E30" w:rsidRPr="005776C0" w:rsidRDefault="00A75E30" w:rsidP="00A75E30">
      <w:pPr>
        <w:jc w:val="both"/>
      </w:pPr>
      <w:r w:rsidRPr="0031484F">
        <w:rPr>
          <w:b/>
        </w:rPr>
        <w:t xml:space="preserve">Тираж: </w:t>
      </w:r>
      <w:r w:rsidR="00B13A2A">
        <w:rPr>
          <w:b/>
          <w:color w:val="FF0000"/>
          <w:highlight w:val="yellow"/>
        </w:rPr>
        <w:t>34</w:t>
      </w:r>
      <w:r w:rsidR="00DD4402" w:rsidRPr="00422C65">
        <w:rPr>
          <w:b/>
          <w:color w:val="FF0000"/>
          <w:highlight w:val="yellow"/>
        </w:rPr>
        <w:t xml:space="preserve"> </w:t>
      </w:r>
      <w:r w:rsidRPr="00422C65">
        <w:rPr>
          <w:color w:val="FF0000"/>
          <w:highlight w:val="yellow"/>
        </w:rPr>
        <w:t>экземпл</w:t>
      </w:r>
      <w:r w:rsidRPr="0031484F">
        <w:t>яр</w:t>
      </w:r>
      <w:r w:rsidR="008B2247" w:rsidRPr="0031484F">
        <w:t>а</w:t>
      </w:r>
    </w:p>
    <w:p w:rsidR="00A75E30" w:rsidRPr="005776C0" w:rsidRDefault="00A75E30" w:rsidP="00A75E30">
      <w:pPr>
        <w:jc w:val="both"/>
      </w:pPr>
    </w:p>
    <w:p w:rsidR="00A75E30" w:rsidRPr="005776C0" w:rsidRDefault="00A75E30" w:rsidP="00A75E30">
      <w:pPr>
        <w:jc w:val="both"/>
      </w:pPr>
      <w:r w:rsidRPr="005776C0">
        <w:rPr>
          <w:b/>
        </w:rPr>
        <w:t>Места размещения экземпляров официального издания:</w:t>
      </w:r>
      <w:r w:rsidR="00BB6F59" w:rsidRPr="005776C0">
        <w:rPr>
          <w:b/>
        </w:rPr>
        <w:t xml:space="preserve"> </w:t>
      </w:r>
      <w:r w:rsidR="000A7612" w:rsidRPr="005776C0">
        <w:t xml:space="preserve">администрация </w:t>
      </w:r>
      <w:r w:rsidRPr="005776C0">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5776C0" w:rsidRDefault="00121760" w:rsidP="00A75E30">
      <w:pPr>
        <w:jc w:val="center"/>
        <w:rPr>
          <w:b/>
          <w:sz w:val="12"/>
        </w:rPr>
      </w:pPr>
    </w:p>
    <w:p w:rsidR="00804F4B" w:rsidRDefault="00804F4B" w:rsidP="00A75E30">
      <w:pPr>
        <w:jc w:val="center"/>
        <w:rPr>
          <w:b/>
          <w:sz w:val="12"/>
        </w:rPr>
      </w:pPr>
    </w:p>
    <w:p w:rsidR="00A60956" w:rsidRDefault="00A75E30" w:rsidP="00A75E30">
      <w:pPr>
        <w:jc w:val="center"/>
        <w:rPr>
          <w:b/>
          <w:sz w:val="12"/>
        </w:rPr>
      </w:pPr>
      <w:r w:rsidRPr="005776C0">
        <w:rPr>
          <w:b/>
          <w:sz w:val="12"/>
        </w:rPr>
        <w:t>СОДЕРЖАНИЕ</w:t>
      </w:r>
    </w:p>
    <w:p w:rsidR="00804F4B" w:rsidRDefault="00804F4B" w:rsidP="00A75E30">
      <w:pPr>
        <w:jc w:val="center"/>
        <w:rPr>
          <w:b/>
          <w:sz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A0663C" w:rsidRPr="00052F7D" w:rsidTr="008878B1">
        <w:trPr>
          <w:trHeight w:val="20"/>
          <w:tblCellSpacing w:w="20" w:type="dxa"/>
          <w:jc w:val="center"/>
        </w:trPr>
        <w:tc>
          <w:tcPr>
            <w:tcW w:w="236" w:type="dxa"/>
            <w:shd w:val="clear" w:color="auto" w:fill="auto"/>
          </w:tcPr>
          <w:p w:rsidR="00A0663C" w:rsidRDefault="007C351E" w:rsidP="0067184D">
            <w:pPr>
              <w:ind w:left="-109" w:right="2"/>
              <w:jc w:val="right"/>
              <w:rPr>
                <w:sz w:val="12"/>
                <w:szCs w:val="12"/>
              </w:rPr>
            </w:pPr>
            <w:r>
              <w:rPr>
                <w:sz w:val="12"/>
                <w:szCs w:val="12"/>
              </w:rPr>
              <w:t>1</w:t>
            </w:r>
          </w:p>
        </w:tc>
        <w:tc>
          <w:tcPr>
            <w:tcW w:w="9485" w:type="dxa"/>
            <w:shd w:val="clear" w:color="auto" w:fill="auto"/>
          </w:tcPr>
          <w:p w:rsidR="00A0663C" w:rsidRPr="00B24FD2" w:rsidRDefault="00EE1498" w:rsidP="000F5C5B">
            <w:pPr>
              <w:ind w:left="-21"/>
              <w:jc w:val="both"/>
              <w:rPr>
                <w:sz w:val="12"/>
                <w:szCs w:val="12"/>
              </w:rPr>
            </w:pPr>
            <w:r w:rsidRPr="00EE1498">
              <w:rPr>
                <w:sz w:val="12"/>
                <w:szCs w:val="12"/>
              </w:rPr>
              <w:t>«Извещения о проведен</w:t>
            </w:r>
            <w:proofErr w:type="gramStart"/>
            <w:r w:rsidRPr="00EE1498">
              <w:rPr>
                <w:sz w:val="12"/>
                <w:szCs w:val="12"/>
              </w:rPr>
              <w:t>ии ау</w:t>
            </w:r>
            <w:proofErr w:type="gramEnd"/>
            <w:r w:rsidRPr="00EE1498">
              <w:rPr>
                <w:sz w:val="12"/>
                <w:szCs w:val="12"/>
              </w:rPr>
              <w:t>кционов на право заключения договоров на установки и эксплуатации рекламных конструкции путем проведения торгов».</w:t>
            </w:r>
          </w:p>
        </w:tc>
        <w:tc>
          <w:tcPr>
            <w:tcW w:w="280" w:type="dxa"/>
          </w:tcPr>
          <w:p w:rsidR="00A0663C" w:rsidRDefault="007C351E" w:rsidP="0067184D">
            <w:pPr>
              <w:ind w:left="-72" w:right="2"/>
              <w:rPr>
                <w:sz w:val="12"/>
                <w:szCs w:val="12"/>
              </w:rPr>
            </w:pPr>
            <w:r>
              <w:rPr>
                <w:sz w:val="12"/>
                <w:szCs w:val="12"/>
              </w:rPr>
              <w:t>2</w:t>
            </w:r>
          </w:p>
        </w:tc>
      </w:tr>
    </w:tbl>
    <w:p w:rsidR="00AA1FE3" w:rsidRPr="000D614F" w:rsidRDefault="00AA1FE3" w:rsidP="000D614F">
      <w:pPr>
        <w:widowControl/>
        <w:autoSpaceDE/>
        <w:autoSpaceDN/>
        <w:adjustRightInd/>
        <w:ind w:firstLine="708"/>
        <w:jc w:val="center"/>
        <w:rPr>
          <w:b/>
          <w:bCs/>
          <w:sz w:val="12"/>
          <w:szCs w:val="12"/>
        </w:rPr>
      </w:pPr>
    </w:p>
    <w:p w:rsidR="00387002" w:rsidRDefault="00387002" w:rsidP="00387002">
      <w:pPr>
        <w:widowControl/>
        <w:autoSpaceDE/>
        <w:autoSpaceDN/>
        <w:adjustRightInd/>
        <w:jc w:val="center"/>
        <w:rPr>
          <w:sz w:val="12"/>
          <w:szCs w:val="12"/>
        </w:rPr>
      </w:pPr>
      <w:r w:rsidRPr="00387002">
        <w:rPr>
          <w:noProof/>
          <w:sz w:val="12"/>
          <w:szCs w:val="12"/>
        </w:rPr>
        <w:drawing>
          <wp:inline distT="0" distB="0" distL="0" distR="0" wp14:anchorId="529B3184" wp14:editId="26C76A26">
            <wp:extent cx="431597" cy="569468"/>
            <wp:effectExtent l="0" t="0" r="6985" b="254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597" cy="569468"/>
                    </a:xfrm>
                    <a:prstGeom prst="rect">
                      <a:avLst/>
                    </a:prstGeom>
                    <a:noFill/>
                    <a:ln>
                      <a:noFill/>
                    </a:ln>
                  </pic:spPr>
                </pic:pic>
              </a:graphicData>
            </a:graphic>
          </wp:inline>
        </w:drawing>
      </w:r>
    </w:p>
    <w:p w:rsidR="000F5C5B" w:rsidRDefault="000F5C5B" w:rsidP="00387002">
      <w:pPr>
        <w:widowControl/>
        <w:autoSpaceDE/>
        <w:autoSpaceDN/>
        <w:adjustRightInd/>
        <w:jc w:val="center"/>
        <w:rPr>
          <w:b/>
          <w:sz w:val="18"/>
          <w:szCs w:val="18"/>
        </w:rPr>
      </w:pPr>
    </w:p>
    <w:p w:rsidR="00EE1498" w:rsidRPr="00EE1498" w:rsidRDefault="00EE1498" w:rsidP="000F5C5B">
      <w:pPr>
        <w:widowControl/>
        <w:autoSpaceDE/>
        <w:autoSpaceDN/>
        <w:adjustRightInd/>
        <w:ind w:firstLine="708"/>
        <w:jc w:val="both"/>
        <w:rPr>
          <w:b/>
        </w:rPr>
      </w:pPr>
      <w:r w:rsidRPr="00EE1498">
        <w:rPr>
          <w:b/>
          <w:sz w:val="18"/>
          <w:szCs w:val="18"/>
        </w:rPr>
        <w:t>«Извещения о проведен</w:t>
      </w:r>
      <w:proofErr w:type="gramStart"/>
      <w:r w:rsidRPr="00EE1498">
        <w:rPr>
          <w:b/>
          <w:sz w:val="18"/>
          <w:szCs w:val="18"/>
        </w:rPr>
        <w:t>ии ау</w:t>
      </w:r>
      <w:proofErr w:type="gramEnd"/>
      <w:r w:rsidRPr="00EE1498">
        <w:rPr>
          <w:b/>
          <w:sz w:val="18"/>
          <w:szCs w:val="18"/>
        </w:rPr>
        <w:t>кционов на право заключения договоров на установки и эксплуатации рекламных конструкции путем проведения торгов».</w:t>
      </w:r>
    </w:p>
    <w:p w:rsidR="00EE1498" w:rsidRPr="00EE1498" w:rsidRDefault="00EE1498" w:rsidP="00EE1498">
      <w:pPr>
        <w:widowControl/>
        <w:autoSpaceDE/>
        <w:adjustRightInd/>
        <w:ind w:firstLine="7230"/>
      </w:pPr>
      <w:r w:rsidRPr="00EE1498">
        <w:t>УТВЕРЖДАЮ</w:t>
      </w:r>
    </w:p>
    <w:p w:rsidR="00EE1498" w:rsidRPr="00EE1498" w:rsidRDefault="00EE1498" w:rsidP="00EE1498">
      <w:pPr>
        <w:widowControl/>
        <w:autoSpaceDE/>
        <w:adjustRightInd/>
        <w:ind w:firstLine="7230"/>
      </w:pPr>
      <w:r w:rsidRPr="00EE1498">
        <w:t xml:space="preserve">Начальник УМИ и ЗР </w:t>
      </w:r>
    </w:p>
    <w:p w:rsidR="00EE1498" w:rsidRPr="00EE1498" w:rsidRDefault="00EE1498" w:rsidP="00EE1498">
      <w:pPr>
        <w:widowControl/>
        <w:autoSpaceDE/>
        <w:adjustRightInd/>
        <w:ind w:firstLine="7230"/>
      </w:pPr>
      <w:r w:rsidRPr="00EE1498">
        <w:t>Зыков В.Н.</w:t>
      </w:r>
    </w:p>
    <w:p w:rsidR="00EE1498" w:rsidRPr="00EE1498" w:rsidRDefault="00EE1498" w:rsidP="00EE1498">
      <w:pPr>
        <w:widowControl/>
        <w:autoSpaceDE/>
        <w:adjustRightInd/>
        <w:ind w:firstLine="7230"/>
      </w:pPr>
      <w:r w:rsidRPr="00EE1498">
        <w:t>------------------------------</w:t>
      </w:r>
    </w:p>
    <w:p w:rsidR="00EE1498" w:rsidRPr="00EE1498" w:rsidRDefault="00EE1498" w:rsidP="00EE1498">
      <w:pPr>
        <w:widowControl/>
        <w:autoSpaceDE/>
        <w:adjustRightInd/>
        <w:ind w:firstLine="7230"/>
      </w:pPr>
      <w:r w:rsidRPr="00EE1498">
        <w:t xml:space="preserve">«03» 10 2023 </w:t>
      </w:r>
    </w:p>
    <w:p w:rsidR="00EE1498" w:rsidRPr="00EE1498" w:rsidRDefault="00EE1498" w:rsidP="00EE1498">
      <w:pPr>
        <w:widowControl/>
        <w:autoSpaceDE/>
        <w:adjustRightInd/>
        <w:jc w:val="center"/>
        <w:rPr>
          <w:b/>
        </w:rPr>
      </w:pPr>
    </w:p>
    <w:p w:rsidR="00EE1498" w:rsidRPr="00EE1498" w:rsidRDefault="00EE1498" w:rsidP="00EE1498">
      <w:pPr>
        <w:widowControl/>
        <w:autoSpaceDE/>
        <w:adjustRightInd/>
        <w:jc w:val="center"/>
        <w:rPr>
          <w:b/>
        </w:rPr>
      </w:pPr>
      <w:r w:rsidRPr="00EE1498">
        <w:rPr>
          <w:b/>
        </w:rPr>
        <w:t xml:space="preserve">ИЗВЕЩЕНИЕ </w:t>
      </w:r>
    </w:p>
    <w:p w:rsidR="00EE1498" w:rsidRPr="00EE1498" w:rsidRDefault="00EE1498" w:rsidP="00EE1498">
      <w:pPr>
        <w:widowControl/>
        <w:autoSpaceDE/>
        <w:adjustRightInd/>
        <w:jc w:val="center"/>
        <w:rPr>
          <w:rFonts w:eastAsia="Calibri"/>
          <w:b/>
        </w:rPr>
      </w:pPr>
      <w:r w:rsidRPr="00EE1498">
        <w:rPr>
          <w:b/>
        </w:rPr>
        <w:t>О ПРОВЕДЕН</w:t>
      </w:r>
      <w:proofErr w:type="gramStart"/>
      <w:r w:rsidRPr="00EE1498">
        <w:rPr>
          <w:b/>
        </w:rPr>
        <w:t>ИИ АУ</w:t>
      </w:r>
      <w:proofErr w:type="gramEnd"/>
      <w:r w:rsidRPr="00EE1498">
        <w:rPr>
          <w:b/>
        </w:rPr>
        <w:t xml:space="preserve">КЦИОНА </w:t>
      </w:r>
    </w:p>
    <w:p w:rsidR="00EE1498" w:rsidRPr="00EE1498" w:rsidRDefault="00EE1498" w:rsidP="00EE1498">
      <w:pPr>
        <w:jc w:val="center"/>
        <w:rPr>
          <w:b/>
        </w:rPr>
      </w:pPr>
      <w:r w:rsidRPr="00EE1498">
        <w:rPr>
          <w:rFonts w:eastAsia="Calibri"/>
          <w:b/>
        </w:rPr>
        <w:t xml:space="preserve">НА ПРАВО </w:t>
      </w:r>
      <w:r w:rsidRPr="00EE1498">
        <w:rPr>
          <w:b/>
        </w:rPr>
        <w:t>ЗАКЛЮЧЕНИЯ ДОГОВОРА НА УСТАНОВКУ И ЭКСПЛУАТАЦИЮ РЕКЛАМНОЙ КОНСТРУКЦИИ ПУТЕМ ПРОВЕДЕНИЯ ТОРГОВ</w:t>
      </w:r>
    </w:p>
    <w:p w:rsidR="00EE1498" w:rsidRPr="00EE1498" w:rsidRDefault="00EE1498" w:rsidP="00EE1498">
      <w:pPr>
        <w:jc w:val="center"/>
        <w:rPr>
          <w:rFonts w:eastAsia="Calibri"/>
          <w:b/>
        </w:rPr>
      </w:pPr>
    </w:p>
    <w:p w:rsidR="00EE1498" w:rsidRPr="00EE1498" w:rsidRDefault="00EE1498" w:rsidP="00EE1498">
      <w:pPr>
        <w:jc w:val="center"/>
        <w:rPr>
          <w:rFonts w:eastAsia="Calibri"/>
          <w:b/>
        </w:rPr>
      </w:pPr>
    </w:p>
    <w:p w:rsidR="00EE1498" w:rsidRPr="00EE1498" w:rsidRDefault="00EE1498" w:rsidP="00EE1498">
      <w:pPr>
        <w:spacing w:line="276" w:lineRule="auto"/>
        <w:ind w:firstLine="709"/>
        <w:jc w:val="both"/>
        <w:rPr>
          <w:rFonts w:eastAsia="Calibri"/>
        </w:rPr>
      </w:pPr>
      <w:proofErr w:type="gramStart"/>
      <w:r w:rsidRPr="00EE1498">
        <w:rPr>
          <w:rFonts w:eastAsia="Calibri"/>
        </w:rPr>
        <w:t>Администрация Слободского района на основании постановления администрации Слободского района от 15.05.2024 № 657 «</w:t>
      </w:r>
      <w:r w:rsidRPr="00EE1498">
        <w:t>О проведении открытого по составу участников с открытой формой подачи заявок аукциона на право заключения договора на установку и эксплуатацию рекламной конструкции</w:t>
      </w:r>
      <w:r w:rsidRPr="00EE1498">
        <w:rPr>
          <w:rFonts w:eastAsia="Calibri"/>
        </w:rPr>
        <w:t xml:space="preserve">» объявляет открытый аукцион по форме подачи предложений </w:t>
      </w:r>
      <w:r w:rsidRPr="00EE1498">
        <w:t>на право заключения договора на установку и эксплуатацию рекламной конструкции.</w:t>
      </w:r>
      <w:r w:rsidRPr="00EE1498">
        <w:rPr>
          <w:rFonts w:eastAsia="Calibri"/>
        </w:rPr>
        <w:t xml:space="preserve"> </w:t>
      </w:r>
      <w:proofErr w:type="gramEnd"/>
    </w:p>
    <w:p w:rsidR="00EE1498" w:rsidRPr="00EE1498" w:rsidRDefault="00EE1498" w:rsidP="00EE1498">
      <w:pPr>
        <w:widowControl/>
        <w:autoSpaceDE/>
        <w:adjustRightInd/>
        <w:spacing w:line="276" w:lineRule="auto"/>
        <w:ind w:firstLine="567"/>
        <w:jc w:val="both"/>
        <w:rPr>
          <w:rFonts w:eastAsia="Calibri"/>
        </w:rPr>
      </w:pPr>
      <w:r w:rsidRPr="00EE1498">
        <w:rPr>
          <w:rFonts w:eastAsia="Calibri"/>
        </w:rPr>
        <w:t xml:space="preserve">Аукцион состоится: </w:t>
      </w:r>
      <w:r w:rsidRPr="00EE1498">
        <w:rPr>
          <w:b/>
          <w:color w:val="C00000"/>
          <w:u w:val="single"/>
        </w:rPr>
        <w:t>20.06.2024</w:t>
      </w:r>
      <w:r w:rsidRPr="00EE1498">
        <w:rPr>
          <w:color w:val="C00000"/>
          <w:u w:val="single"/>
        </w:rPr>
        <w:t xml:space="preserve"> в  </w:t>
      </w:r>
      <w:r w:rsidRPr="00EE1498">
        <w:rPr>
          <w:b/>
          <w:color w:val="C00000"/>
          <w:u w:val="single"/>
        </w:rPr>
        <w:t>10.00</w:t>
      </w:r>
      <w:r w:rsidRPr="00EE1498">
        <w:t xml:space="preserve"> </w:t>
      </w:r>
      <w:r w:rsidRPr="00EE1498">
        <w:rPr>
          <w:rFonts w:eastAsia="Calibri"/>
        </w:rPr>
        <w:t xml:space="preserve">на торговой площадке </w:t>
      </w:r>
      <w:hyperlink r:id="rId11" w:tgtFrame="_blank" w:history="1">
        <w:r w:rsidRPr="00EE1498">
          <w:rPr>
            <w:rFonts w:eastAsia="Calibri"/>
          </w:rPr>
          <w:t xml:space="preserve">АО "Единая электронная торговая площадка"  (Roseltorg.ru) </w:t>
        </w:r>
      </w:hyperlink>
    </w:p>
    <w:p w:rsidR="00EE1498" w:rsidRPr="00EE1498" w:rsidRDefault="00EE1498" w:rsidP="00EE1498">
      <w:pPr>
        <w:spacing w:line="276" w:lineRule="auto"/>
        <w:ind w:firstLine="709"/>
        <w:jc w:val="both"/>
        <w:rPr>
          <w:rFonts w:eastAsia="Calibri"/>
        </w:rPr>
      </w:pPr>
    </w:p>
    <w:p w:rsidR="00EE1498" w:rsidRPr="00EE1498" w:rsidRDefault="00EE1498" w:rsidP="00EE1498">
      <w:pPr>
        <w:spacing w:line="276" w:lineRule="auto"/>
        <w:ind w:firstLine="709"/>
        <w:jc w:val="both"/>
      </w:pPr>
      <w:r w:rsidRPr="00EE1498">
        <w:rPr>
          <w:rFonts w:eastAsia="Calibri"/>
        </w:rPr>
        <w:t>Сведения о предмете торгов</w:t>
      </w:r>
      <w:r w:rsidRPr="00EE1498">
        <w:t>:</w:t>
      </w:r>
    </w:p>
    <w:p w:rsidR="00EE1498" w:rsidRPr="00EE1498" w:rsidRDefault="00EE1498" w:rsidP="00EE1498">
      <w:pPr>
        <w:spacing w:line="276" w:lineRule="auto"/>
        <w:ind w:firstLine="709"/>
        <w:jc w:val="both"/>
        <w:rPr>
          <w:rFonts w:eastAsia="Calibri"/>
        </w:rPr>
      </w:pPr>
    </w:p>
    <w:p w:rsidR="00EE1498" w:rsidRPr="00EE1498" w:rsidRDefault="00EE1498" w:rsidP="00EE1498">
      <w:pPr>
        <w:spacing w:line="360" w:lineRule="auto"/>
        <w:ind w:firstLine="567"/>
        <w:jc w:val="both"/>
        <w:rPr>
          <w:rFonts w:eastAsia="Calibri"/>
        </w:rPr>
      </w:pPr>
      <w:r w:rsidRPr="00EE1498">
        <w:rPr>
          <w:rFonts w:eastAsia="Calibri"/>
        </w:rPr>
        <w:t xml:space="preserve">  Местоположение: Кировская область, Слободской район, Слободской район,  </w:t>
      </w:r>
      <w:proofErr w:type="spellStart"/>
      <w:r w:rsidRPr="00EE1498">
        <w:rPr>
          <w:rFonts w:eastAsia="Calibri"/>
        </w:rPr>
        <w:t>пгт</w:t>
      </w:r>
      <w:proofErr w:type="spellEnd"/>
      <w:r w:rsidRPr="00EE1498">
        <w:rPr>
          <w:rFonts w:eastAsia="Calibri"/>
        </w:rPr>
        <w:t xml:space="preserve">. Вахруши, ул. Ленина, д. 29, кадастровый квартал 43:30:400147, вид РК – отдельно стоящая на земле, тип РК – </w:t>
      </w:r>
      <w:proofErr w:type="spellStart"/>
      <w:r w:rsidRPr="00EE1498">
        <w:rPr>
          <w:rFonts w:eastAsia="Calibri"/>
        </w:rPr>
        <w:t>билборд</w:t>
      </w:r>
      <w:proofErr w:type="spellEnd"/>
      <w:r w:rsidRPr="00EE1498">
        <w:rPr>
          <w:rFonts w:eastAsia="Calibri"/>
        </w:rPr>
        <w:t xml:space="preserve">, размер РК – 3*6 м, количество сторон – 2, общая площадь информационного поля - 36 </w:t>
      </w:r>
      <w:proofErr w:type="spellStart"/>
      <w:r w:rsidRPr="00EE1498">
        <w:rPr>
          <w:rFonts w:eastAsia="Calibri"/>
        </w:rPr>
        <w:t>кв.м</w:t>
      </w:r>
      <w:proofErr w:type="spellEnd"/>
      <w:r w:rsidRPr="00EE1498">
        <w:rPr>
          <w:rFonts w:eastAsia="Calibri"/>
        </w:rPr>
        <w:t>., место № 17.</w:t>
      </w:r>
    </w:p>
    <w:p w:rsidR="00EE1498" w:rsidRPr="00EE1498" w:rsidRDefault="00EE1498" w:rsidP="00EE1498">
      <w:pPr>
        <w:spacing w:line="360" w:lineRule="auto"/>
        <w:ind w:firstLine="567"/>
        <w:jc w:val="both"/>
        <w:rPr>
          <w:rFonts w:eastAsia="Calibri"/>
        </w:rPr>
      </w:pPr>
      <w:r w:rsidRPr="00EE1498">
        <w:rPr>
          <w:rFonts w:eastAsia="Calibri"/>
        </w:rPr>
        <w:t>Начальная цена размера годовой платы по договору на установку и эксплуатацию рекламной конструкции 15989,40 (пятнадцать тысяч девятьсот восемьдесят девять рублей 40 копеек) без учета НДС.</w:t>
      </w:r>
    </w:p>
    <w:p w:rsidR="00EE1498" w:rsidRPr="00EE1498" w:rsidRDefault="00EE1498" w:rsidP="00EE1498">
      <w:pPr>
        <w:keepNext/>
        <w:overflowPunct w:val="0"/>
        <w:spacing w:line="360" w:lineRule="auto"/>
        <w:ind w:firstLine="567"/>
        <w:jc w:val="both"/>
        <w:textAlignment w:val="baseline"/>
        <w:outlineLvl w:val="0"/>
        <w:rPr>
          <w:rFonts w:eastAsia="Calibri"/>
        </w:rPr>
      </w:pPr>
      <w:r w:rsidRPr="00EE1498">
        <w:rPr>
          <w:rFonts w:eastAsia="Calibri"/>
        </w:rPr>
        <w:t>Величина повышения начальной цены (шаг аукциона) – 3% от начальной цены размера годовой платы по договору – 479.68 (четыреста семьдесят девять рублей 68 копеек).</w:t>
      </w:r>
    </w:p>
    <w:p w:rsidR="00EE1498" w:rsidRPr="00EE1498" w:rsidRDefault="00EE1498" w:rsidP="00EE1498">
      <w:pPr>
        <w:keepNext/>
        <w:overflowPunct w:val="0"/>
        <w:spacing w:line="360" w:lineRule="auto"/>
        <w:ind w:firstLine="567"/>
        <w:jc w:val="both"/>
        <w:textAlignment w:val="baseline"/>
        <w:outlineLvl w:val="0"/>
        <w:rPr>
          <w:rFonts w:eastAsia="Calibri"/>
        </w:rPr>
      </w:pPr>
      <w:r w:rsidRPr="00EE1498">
        <w:rPr>
          <w:rFonts w:eastAsia="Calibri"/>
        </w:rPr>
        <w:t>Размер задатка для участия в аукционе – 20% от начальной цены размера годовой платы по договору - 3197.88 (три тысячи сто девяносто семь рублей 88 копеек).</w:t>
      </w:r>
    </w:p>
    <w:p w:rsidR="00EE1498" w:rsidRPr="00EE1498" w:rsidRDefault="00EE1498" w:rsidP="00EE1498">
      <w:pPr>
        <w:widowControl/>
        <w:overflowPunct w:val="0"/>
        <w:spacing w:line="360" w:lineRule="auto"/>
        <w:ind w:firstLine="567"/>
        <w:jc w:val="both"/>
        <w:rPr>
          <w:lang w:eastAsia="x-none"/>
        </w:rPr>
      </w:pPr>
      <w:r w:rsidRPr="00EE1498">
        <w:rPr>
          <w:lang w:eastAsia="x-none"/>
        </w:rPr>
        <w:t xml:space="preserve">Срок действия договора </w:t>
      </w:r>
      <w:r w:rsidRPr="00EE1498">
        <w:rPr>
          <w:lang w:val="x-none" w:eastAsia="x-none"/>
        </w:rPr>
        <w:t>на установку и эксплуатацию рекламной конструкции</w:t>
      </w:r>
      <w:r w:rsidRPr="00EE1498">
        <w:rPr>
          <w:lang w:eastAsia="x-none"/>
        </w:rPr>
        <w:t xml:space="preserve"> – 5 лет.</w:t>
      </w:r>
    </w:p>
    <w:p w:rsidR="00EE1498" w:rsidRPr="00EE1498" w:rsidRDefault="00EE1498" w:rsidP="00EE1498">
      <w:pPr>
        <w:spacing w:line="276" w:lineRule="auto"/>
        <w:ind w:firstLine="709"/>
        <w:rPr>
          <w:rFonts w:eastAsia="Calibri"/>
        </w:rPr>
      </w:pPr>
    </w:p>
    <w:p w:rsidR="00EE1498" w:rsidRPr="00EE1498" w:rsidRDefault="00EE1498" w:rsidP="00EE1498">
      <w:pPr>
        <w:spacing w:line="276" w:lineRule="auto"/>
        <w:ind w:firstLine="709"/>
        <w:jc w:val="both"/>
      </w:pPr>
      <w:r w:rsidRPr="00EE1498">
        <w:rPr>
          <w:rFonts w:eastAsia="Calibri"/>
        </w:rPr>
        <w:t xml:space="preserve">Принять участие в аукционе может </w:t>
      </w:r>
      <w:r w:rsidRPr="00EE1498">
        <w:t xml:space="preserve">любое юридическое лицо независимо от организационно-правовой формы, формы собственности, места происхождения капитала или любое физическое лицо, в том числе индивидуальный предприниматель. </w:t>
      </w:r>
    </w:p>
    <w:p w:rsidR="00EE1498" w:rsidRPr="00EE1498" w:rsidRDefault="00EE1498" w:rsidP="00EE1498">
      <w:pPr>
        <w:spacing w:line="276" w:lineRule="auto"/>
        <w:ind w:firstLine="709"/>
        <w:jc w:val="both"/>
        <w:rPr>
          <w:rFonts w:eastAsia="Calibri"/>
        </w:rPr>
      </w:pPr>
      <w:r w:rsidRPr="00EE1498">
        <w:rPr>
          <w:rFonts w:eastAsia="Calibri"/>
        </w:rPr>
        <w:t>Полномочия представителей подтверждаются доверенностью, выданной и оформленной в соответствии с гражданским законодательством, или ее нотариальной копией.</w:t>
      </w:r>
    </w:p>
    <w:p w:rsidR="00EE1498" w:rsidRPr="00EE1498" w:rsidRDefault="00EE1498" w:rsidP="00EE1498">
      <w:pPr>
        <w:widowControl/>
        <w:autoSpaceDE/>
        <w:adjustRightInd/>
        <w:spacing w:line="276" w:lineRule="auto"/>
        <w:ind w:firstLine="567"/>
        <w:jc w:val="both"/>
        <w:rPr>
          <w:rFonts w:eastAsia="Calibri"/>
        </w:rPr>
      </w:pPr>
      <w:r w:rsidRPr="00EE1498">
        <w:rPr>
          <w:b/>
        </w:rPr>
        <w:t xml:space="preserve">Прием заявок </w:t>
      </w:r>
      <w:r w:rsidRPr="00EE1498">
        <w:t xml:space="preserve">осуществляется </w:t>
      </w:r>
      <w:r w:rsidRPr="00EE1498">
        <w:rPr>
          <w:rFonts w:eastAsia="Calibri"/>
        </w:rPr>
        <w:t>на торговой площадке</w:t>
      </w:r>
      <w:hyperlink r:id="rId12" w:tgtFrame="_blank" w:history="1">
        <w:r w:rsidRPr="00EE1498">
          <w:rPr>
            <w:rFonts w:eastAsia="Calibri"/>
          </w:rPr>
          <w:t>.</w:t>
        </w:r>
      </w:hyperlink>
    </w:p>
    <w:p w:rsidR="00EE1498" w:rsidRPr="00EE1498" w:rsidRDefault="00EE1498" w:rsidP="00EE1498">
      <w:pPr>
        <w:widowControl/>
        <w:autoSpaceDE/>
        <w:adjustRightInd/>
        <w:spacing w:line="276" w:lineRule="auto"/>
        <w:ind w:firstLine="567"/>
        <w:jc w:val="both"/>
      </w:pPr>
      <w:r w:rsidRPr="00EE1498">
        <w:lastRenderedPageBreak/>
        <w:t>Для участия в аукционе заявители представляют в установленный в извещении о проведен</w:t>
      </w:r>
      <w:proofErr w:type="gramStart"/>
      <w:r w:rsidRPr="00EE1498">
        <w:t>ии ау</w:t>
      </w:r>
      <w:proofErr w:type="gramEnd"/>
      <w:r w:rsidRPr="00EE1498">
        <w:t>кциона срок следующие документы:</w:t>
      </w:r>
    </w:p>
    <w:p w:rsidR="00EE1498" w:rsidRPr="00EE1498" w:rsidRDefault="00EE1498" w:rsidP="00EE1498">
      <w:pPr>
        <w:widowControl/>
        <w:autoSpaceDE/>
        <w:adjustRightInd/>
        <w:spacing w:line="276" w:lineRule="auto"/>
        <w:ind w:firstLine="567"/>
        <w:jc w:val="both"/>
      </w:pPr>
      <w:r w:rsidRPr="00EE1498">
        <w:t>1) заявка на участие в аукционе по установленной в извещении о проведен</w:t>
      </w:r>
      <w:proofErr w:type="gramStart"/>
      <w:r w:rsidRPr="00EE1498">
        <w:t>ии ау</w:t>
      </w:r>
      <w:proofErr w:type="gramEnd"/>
      <w:r w:rsidRPr="00EE1498">
        <w:t xml:space="preserve">кциона форме с указанием банковских реквизитов счета для возврата задатка </w:t>
      </w:r>
    </w:p>
    <w:p w:rsidR="00EE1498" w:rsidRPr="00EE1498" w:rsidRDefault="00EE1498" w:rsidP="00EE1498">
      <w:pPr>
        <w:widowControl/>
        <w:autoSpaceDE/>
        <w:adjustRightInd/>
        <w:spacing w:line="276" w:lineRule="auto"/>
        <w:ind w:firstLine="567"/>
        <w:jc w:val="both"/>
      </w:pPr>
      <w:r w:rsidRPr="00EE1498">
        <w:t>2) копии документов, удостоверяющих личность заявителя (для граждан);</w:t>
      </w:r>
    </w:p>
    <w:p w:rsidR="00EE1498" w:rsidRPr="00EE1498" w:rsidRDefault="00EE1498" w:rsidP="00EE1498">
      <w:pPr>
        <w:widowControl/>
        <w:autoSpaceDE/>
        <w:adjustRightInd/>
        <w:spacing w:line="276" w:lineRule="auto"/>
        <w:ind w:firstLine="567"/>
        <w:jc w:val="both"/>
      </w:pPr>
      <w:r w:rsidRPr="00EE1498">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E1498" w:rsidRPr="00EE1498" w:rsidRDefault="00EE1498" w:rsidP="00EE1498">
      <w:pPr>
        <w:ind w:firstLine="567"/>
        <w:jc w:val="both"/>
        <w:rPr>
          <w:rFonts w:eastAsia="Calibri"/>
          <w:b/>
          <w:color w:val="FF0000"/>
        </w:rPr>
      </w:pPr>
      <w:r w:rsidRPr="00EE1498">
        <w:rPr>
          <w:rFonts w:eastAsia="Calibri"/>
          <w:b/>
          <w:bCs/>
        </w:rPr>
        <w:t xml:space="preserve">Прием заявок с </w:t>
      </w:r>
      <w:r w:rsidRPr="00EE1498">
        <w:rPr>
          <w:rFonts w:eastAsia="Calibri"/>
          <w:b/>
          <w:color w:val="C00000"/>
        </w:rPr>
        <w:t>22.05.2024-15.06.2024</w:t>
      </w:r>
    </w:p>
    <w:p w:rsidR="00EE1498" w:rsidRPr="00EE1498" w:rsidRDefault="00EE1498" w:rsidP="00EE1498">
      <w:pPr>
        <w:widowControl/>
        <w:autoSpaceDE/>
        <w:adjustRightInd/>
        <w:spacing w:line="276" w:lineRule="auto"/>
        <w:ind w:firstLine="567"/>
        <w:jc w:val="both"/>
      </w:pPr>
      <w:r w:rsidRPr="00EE1498">
        <w:rPr>
          <w:b/>
        </w:rPr>
        <w:t>Рассмотрение заявок и определение участников аукциона состоится</w:t>
      </w:r>
      <w:r w:rsidRPr="00EE1498">
        <w:t xml:space="preserve">: </w:t>
      </w:r>
      <w:r w:rsidRPr="00EE1498">
        <w:rPr>
          <w:b/>
          <w:color w:val="C00000"/>
        </w:rPr>
        <w:t>17.06.2024</w:t>
      </w:r>
      <w:r w:rsidRPr="00EE1498">
        <w:rPr>
          <w:b/>
        </w:rPr>
        <w:t xml:space="preserve"> </w:t>
      </w:r>
    </w:p>
    <w:p w:rsidR="00EE1498" w:rsidRPr="00EE1498" w:rsidRDefault="00EE1498" w:rsidP="00EE1498">
      <w:pPr>
        <w:widowControl/>
        <w:autoSpaceDE/>
        <w:adjustRightInd/>
        <w:spacing w:line="276" w:lineRule="auto"/>
        <w:ind w:firstLine="567"/>
        <w:jc w:val="both"/>
        <w:rPr>
          <w:rFonts w:eastAsia="Calibri"/>
        </w:rPr>
      </w:pPr>
      <w:r w:rsidRPr="00EE1498">
        <w:rPr>
          <w:rFonts w:eastAsia="Calibri"/>
        </w:rPr>
        <w:t xml:space="preserve">на торговой площадке </w:t>
      </w:r>
      <w:hyperlink r:id="rId13" w:tgtFrame="_blank" w:history="1">
        <w:r w:rsidRPr="00EE1498">
          <w:rPr>
            <w:rFonts w:eastAsia="Calibri"/>
          </w:rPr>
          <w:t xml:space="preserve">АО "Единая электронная торговая площадка"  (Roseltorg.ru) </w:t>
        </w:r>
      </w:hyperlink>
    </w:p>
    <w:p w:rsidR="00EE1498" w:rsidRPr="00EE1498" w:rsidRDefault="00EE1498" w:rsidP="00EE1498">
      <w:pPr>
        <w:spacing w:line="276" w:lineRule="auto"/>
        <w:ind w:firstLine="567"/>
        <w:jc w:val="both"/>
        <w:rPr>
          <w:rFonts w:eastAsia="Calibri"/>
        </w:rPr>
      </w:pPr>
      <w:r w:rsidRPr="00EE1498">
        <w:rPr>
          <w:rFonts w:eastAsia="Calibri"/>
          <w:b/>
        </w:rPr>
        <w:t>Порядок по определению участников аукциона:</w:t>
      </w:r>
      <w:r w:rsidRPr="00EE1498">
        <w:rPr>
          <w:rFonts w:eastAsia="Calibri"/>
        </w:rPr>
        <w:t xml:space="preserve"> </w:t>
      </w:r>
    </w:p>
    <w:p w:rsidR="00EE1498" w:rsidRPr="00EE1498" w:rsidRDefault="00EE1498" w:rsidP="00EE1498">
      <w:pPr>
        <w:spacing w:line="276" w:lineRule="auto"/>
        <w:ind w:firstLine="567"/>
        <w:jc w:val="both"/>
        <w:rPr>
          <w:rFonts w:eastAsia="Calibri"/>
        </w:rPr>
      </w:pPr>
      <w:r w:rsidRPr="00EE1498">
        <w:rPr>
          <w:rFonts w:eastAsia="Calibri"/>
        </w:rPr>
        <w:t xml:space="preserve">В день определения участников аукциона, установленный данным извещением, организатор аукциона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w:t>
      </w:r>
    </w:p>
    <w:p w:rsidR="00EE1498" w:rsidRPr="00EE1498" w:rsidRDefault="00EE1498" w:rsidP="00EE1498">
      <w:pPr>
        <w:spacing w:line="276" w:lineRule="auto"/>
        <w:ind w:firstLine="567"/>
        <w:jc w:val="both"/>
        <w:rPr>
          <w:rFonts w:eastAsia="Calibri"/>
          <w:b/>
        </w:rPr>
      </w:pPr>
      <w:r w:rsidRPr="00EE1498">
        <w:rPr>
          <w:rFonts w:eastAsia="Calibri"/>
          <w:b/>
        </w:rPr>
        <w:t>Претендент не допускается к участию в аукционе по следующим основаниям:</w:t>
      </w:r>
    </w:p>
    <w:p w:rsidR="00EE1498" w:rsidRPr="00EE1498" w:rsidRDefault="00EE1498" w:rsidP="00EE1498">
      <w:pPr>
        <w:spacing w:line="276" w:lineRule="auto"/>
        <w:ind w:firstLine="567"/>
        <w:jc w:val="both"/>
        <w:rPr>
          <w:rFonts w:eastAsia="Calibri"/>
        </w:rPr>
      </w:pPr>
      <w:r w:rsidRPr="00EE1498">
        <w:rPr>
          <w:rFonts w:eastAsia="Calibri"/>
        </w:rPr>
        <w:t>а)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E1498" w:rsidRPr="00EE1498" w:rsidRDefault="00EE1498" w:rsidP="00EE1498">
      <w:pPr>
        <w:spacing w:line="276" w:lineRule="auto"/>
        <w:ind w:firstLine="567"/>
        <w:jc w:val="both"/>
        <w:rPr>
          <w:rFonts w:eastAsia="Calibri"/>
        </w:rPr>
      </w:pPr>
      <w:r w:rsidRPr="00EE1498">
        <w:rPr>
          <w:rFonts w:eastAsia="Calibri"/>
        </w:rPr>
        <w:t>б)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EE1498" w:rsidRPr="00EE1498" w:rsidRDefault="00EE1498" w:rsidP="00EE1498">
      <w:pPr>
        <w:spacing w:line="276" w:lineRule="auto"/>
        <w:ind w:firstLine="567"/>
        <w:jc w:val="both"/>
        <w:rPr>
          <w:rFonts w:eastAsia="Calibri"/>
        </w:rPr>
      </w:pPr>
      <w:r w:rsidRPr="00EE1498">
        <w:rPr>
          <w:rFonts w:eastAsia="Calibri"/>
        </w:rPr>
        <w:t>в) Заявка подана лицом, которое в соответствии с настоящим Кодексом и другими федеральными законами не имеет права быть участником конкретного аукциона;</w:t>
      </w:r>
    </w:p>
    <w:p w:rsidR="00EE1498" w:rsidRPr="00EE1498" w:rsidRDefault="00EE1498" w:rsidP="00EE1498">
      <w:pPr>
        <w:spacing w:line="276" w:lineRule="auto"/>
        <w:ind w:firstLine="567"/>
        <w:jc w:val="both"/>
        <w:rPr>
          <w:rFonts w:eastAsia="Calibri"/>
        </w:rPr>
      </w:pPr>
      <w:r w:rsidRPr="00EE1498">
        <w:rPr>
          <w:rFonts w:eastAsia="Calibri"/>
        </w:rPr>
        <w:t>г) не подтверждено поступление в установленный срок задатка на счет (счета), указанный в извещении о проведен</w:t>
      </w:r>
      <w:proofErr w:type="gramStart"/>
      <w:r w:rsidRPr="00EE1498">
        <w:rPr>
          <w:rFonts w:eastAsia="Calibri"/>
        </w:rPr>
        <w:t>ии ау</w:t>
      </w:r>
      <w:proofErr w:type="gramEnd"/>
      <w:r w:rsidRPr="00EE1498">
        <w:rPr>
          <w:rFonts w:eastAsia="Calibri"/>
        </w:rPr>
        <w:t>кциона.</w:t>
      </w:r>
    </w:p>
    <w:p w:rsidR="00EE1498" w:rsidRPr="00EE1498" w:rsidRDefault="00EE1498" w:rsidP="00EE1498">
      <w:pPr>
        <w:spacing w:line="276" w:lineRule="auto"/>
        <w:ind w:firstLine="567"/>
        <w:jc w:val="both"/>
        <w:rPr>
          <w:rFonts w:eastAsia="Calibri"/>
        </w:rPr>
      </w:pPr>
      <w:r w:rsidRPr="00EE1498">
        <w:rPr>
          <w:rFonts w:eastAsia="Calibri"/>
        </w:rPr>
        <w:t xml:space="preserve">Претендент приобретает статус участника аукциона с момента оформления организатором аукциона протокола о признании Претендентов участниками аукциона. </w:t>
      </w:r>
    </w:p>
    <w:p w:rsidR="00EE1498" w:rsidRPr="00EE1498" w:rsidRDefault="00EE1498" w:rsidP="00EE1498">
      <w:pPr>
        <w:spacing w:line="276" w:lineRule="auto"/>
        <w:ind w:firstLine="567"/>
        <w:jc w:val="both"/>
        <w:rPr>
          <w:rFonts w:eastAsia="Calibri"/>
        </w:rPr>
      </w:pPr>
    </w:p>
    <w:p w:rsidR="00EE1498" w:rsidRPr="00EE1498" w:rsidRDefault="00EE1498" w:rsidP="00EE1498">
      <w:pPr>
        <w:widowControl/>
        <w:spacing w:line="276" w:lineRule="auto"/>
        <w:ind w:firstLine="567"/>
        <w:jc w:val="both"/>
      </w:pPr>
      <w:r w:rsidRPr="00EE1498">
        <w:t xml:space="preserve">Организатор аукциона вправе отказаться от проведения аукциона </w:t>
      </w:r>
      <w:r w:rsidRPr="00EE1498">
        <w:rPr>
          <w:bCs/>
        </w:rPr>
        <w:t xml:space="preserve">не </w:t>
      </w:r>
      <w:proofErr w:type="gramStart"/>
      <w:r w:rsidRPr="00EE1498">
        <w:rPr>
          <w:bCs/>
        </w:rPr>
        <w:t>позднее</w:t>
      </w:r>
      <w:proofErr w:type="gramEnd"/>
      <w:r w:rsidRPr="00EE1498">
        <w:rPr>
          <w:bCs/>
        </w:rPr>
        <w:t xml:space="preserve"> чем за три дня до наступления даты его проведения</w:t>
      </w:r>
      <w:r w:rsidRPr="00EE1498">
        <w:t>. Извещение об отказе в проведен</w:t>
      </w:r>
      <w:proofErr w:type="gramStart"/>
      <w:r w:rsidRPr="00EE1498">
        <w:t>ии ау</w:t>
      </w:r>
      <w:proofErr w:type="gramEnd"/>
      <w:r w:rsidRPr="00EE1498">
        <w:t xml:space="preserve">кциона размещается на официальном сайте </w:t>
      </w:r>
      <w:hyperlink r:id="rId14" w:history="1">
        <w:r w:rsidRPr="00EE1498">
          <w:rPr>
            <w:lang w:val="en-US"/>
          </w:rPr>
          <w:t>www</w:t>
        </w:r>
        <w:r w:rsidRPr="00EE1498">
          <w:t>.</w:t>
        </w:r>
        <w:proofErr w:type="spellStart"/>
        <w:r w:rsidRPr="00EE1498">
          <w:rPr>
            <w:lang w:val="en-US"/>
          </w:rPr>
          <w:t>torgi</w:t>
        </w:r>
        <w:proofErr w:type="spellEnd"/>
        <w:r w:rsidRPr="00EE1498">
          <w:t>.</w:t>
        </w:r>
        <w:proofErr w:type="spellStart"/>
        <w:r w:rsidRPr="00EE1498">
          <w:rPr>
            <w:lang w:val="en-US"/>
          </w:rPr>
          <w:t>ru</w:t>
        </w:r>
        <w:proofErr w:type="spellEnd"/>
      </w:hyperlink>
      <w:r w:rsidRPr="00EE1498">
        <w:t xml:space="preserve">, на официальном сайте Слободского района Кировской области admslob.ru, и подлежит опубликованию в Информационном бюллетене органов местного самоуправления Слободского муниципального района Кировской области организатором аукциона в течение трех дней со дня принятия данного решения. Организатор аукциона в течение </w:t>
      </w:r>
      <w:r w:rsidRPr="00EE1498">
        <w:rPr>
          <w:b/>
          <w:i/>
        </w:rPr>
        <w:t>3 (трех)</w:t>
      </w:r>
      <w:r w:rsidRPr="00EE1498">
        <w:t xml:space="preserve"> дней со дня принятия решения об отказе в проведен</w:t>
      </w:r>
      <w:proofErr w:type="gramStart"/>
      <w:r w:rsidRPr="00EE1498">
        <w:t>ии ау</w:t>
      </w:r>
      <w:proofErr w:type="gramEnd"/>
      <w:r w:rsidRPr="00EE1498">
        <w:t xml:space="preserve">кциона извещает участников аукциона об отказе в проведении и возвращает участникам аукциона внесенные задатки. </w:t>
      </w:r>
    </w:p>
    <w:p w:rsidR="00EE1498" w:rsidRPr="00EE1498" w:rsidRDefault="00EE1498" w:rsidP="00EE1498">
      <w:pPr>
        <w:widowControl/>
        <w:autoSpaceDE/>
        <w:adjustRightInd/>
        <w:spacing w:line="276" w:lineRule="auto"/>
        <w:ind w:firstLine="567"/>
        <w:jc w:val="both"/>
      </w:pPr>
      <w:r w:rsidRPr="00EE1498">
        <w:t xml:space="preserve">Денежные средства должны быть </w:t>
      </w:r>
      <w:r w:rsidRPr="00EE1498">
        <w:rPr>
          <w:b/>
        </w:rPr>
        <w:t>внесены</w:t>
      </w:r>
      <w:r w:rsidRPr="00EE1498">
        <w:t xml:space="preserve"> претендентом на счет Получателя и </w:t>
      </w:r>
      <w:r w:rsidRPr="00EE1498">
        <w:rPr>
          <w:b/>
        </w:rPr>
        <w:t>зачислены</w:t>
      </w:r>
      <w:r w:rsidRPr="00EE1498">
        <w:t xml:space="preserve"> на дату рассмотрения заявок на участие в аукционе, и считаются внесенными с момента их зачисления на счет Получателя. </w:t>
      </w:r>
    </w:p>
    <w:p w:rsidR="00EE1498" w:rsidRPr="00EE1498" w:rsidRDefault="00EE1498" w:rsidP="00EE1498">
      <w:pPr>
        <w:widowControl/>
        <w:autoSpaceDE/>
        <w:adjustRightInd/>
        <w:spacing w:line="276" w:lineRule="auto"/>
        <w:ind w:firstLine="567"/>
        <w:jc w:val="both"/>
      </w:pPr>
      <w:r w:rsidRPr="00EE1498">
        <w:t xml:space="preserve">В течение </w:t>
      </w:r>
      <w:r w:rsidRPr="00EE1498">
        <w:rPr>
          <w:b/>
          <w:i/>
        </w:rPr>
        <w:t>3</w:t>
      </w:r>
      <w:r w:rsidRPr="00EE1498">
        <w:t xml:space="preserve"> (</w:t>
      </w:r>
      <w:r w:rsidRPr="00EE1498">
        <w:rPr>
          <w:b/>
          <w:i/>
        </w:rPr>
        <w:t>трех)</w:t>
      </w:r>
      <w:r w:rsidRPr="00EE1498">
        <w:t xml:space="preserve">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 </w:t>
      </w:r>
    </w:p>
    <w:p w:rsidR="00EE1498" w:rsidRPr="00EE1498" w:rsidRDefault="00EE1498" w:rsidP="00EE1498">
      <w:pPr>
        <w:widowControl/>
        <w:autoSpaceDE/>
        <w:adjustRightInd/>
        <w:spacing w:line="276" w:lineRule="auto"/>
        <w:ind w:firstLine="567"/>
        <w:jc w:val="both"/>
        <w:rPr>
          <w:rFonts w:eastAsia="Calibri"/>
        </w:rPr>
      </w:pPr>
      <w:r w:rsidRPr="00EE1498">
        <w:rPr>
          <w:rFonts w:eastAsia="Calibri"/>
        </w:rPr>
        <w:t>Внесенный победителем аукциона задаток засчитывается в счет исполнения денежных обязательств по результатам проведенного аукциона.</w:t>
      </w:r>
    </w:p>
    <w:p w:rsidR="00EE1498" w:rsidRPr="00EE1498" w:rsidRDefault="00EE1498" w:rsidP="00EE1498">
      <w:pPr>
        <w:widowControl/>
        <w:autoSpaceDE/>
        <w:adjustRightInd/>
        <w:spacing w:line="276" w:lineRule="auto"/>
        <w:ind w:firstLine="567"/>
        <w:jc w:val="both"/>
      </w:pPr>
      <w:r w:rsidRPr="00EE1498">
        <w:t xml:space="preserve"> Задатки, внесенные этими лицами, не заключившими в установленном порядке договор на установку и эксплуатацию рекламной конструкции вследствие уклонения от заключения, не возвращаются. </w:t>
      </w:r>
    </w:p>
    <w:p w:rsidR="00EE1498" w:rsidRPr="00EE1498" w:rsidRDefault="00EE1498" w:rsidP="00EE1498">
      <w:pPr>
        <w:widowControl/>
        <w:autoSpaceDE/>
        <w:adjustRightInd/>
        <w:spacing w:line="276" w:lineRule="auto"/>
        <w:ind w:firstLine="567"/>
        <w:jc w:val="both"/>
      </w:pPr>
      <w:r w:rsidRPr="00EE1498">
        <w:t>Заявителю, не допущенному к участию в аукционе, организатор торгов возвращает внесенный им задаток.</w:t>
      </w:r>
    </w:p>
    <w:p w:rsidR="00EE1498" w:rsidRPr="00EE1498" w:rsidRDefault="00EE1498" w:rsidP="00EE1498">
      <w:pPr>
        <w:widowControl/>
        <w:autoSpaceDE/>
        <w:adjustRightInd/>
        <w:spacing w:line="276" w:lineRule="auto"/>
        <w:ind w:firstLine="567"/>
        <w:jc w:val="both"/>
      </w:pPr>
      <w:r w:rsidRPr="00EE1498">
        <w:rPr>
          <w:b/>
        </w:rPr>
        <w:t>Определение победителя</w:t>
      </w:r>
      <w:r w:rsidRPr="00EE1498">
        <w:t xml:space="preserve"> </w:t>
      </w:r>
      <w:r w:rsidRPr="00EE1498">
        <w:rPr>
          <w:b/>
        </w:rPr>
        <w:t>и подведение итогов аукциона</w:t>
      </w:r>
      <w:r w:rsidRPr="00EE1498">
        <w:t xml:space="preserve"> состоится:</w:t>
      </w:r>
    </w:p>
    <w:p w:rsidR="00EE1498" w:rsidRPr="00EE1498" w:rsidRDefault="00EE1498" w:rsidP="00EE1498">
      <w:pPr>
        <w:widowControl/>
        <w:autoSpaceDE/>
        <w:adjustRightInd/>
        <w:spacing w:line="276" w:lineRule="auto"/>
        <w:ind w:firstLine="567"/>
        <w:jc w:val="both"/>
        <w:rPr>
          <w:rFonts w:eastAsia="Calibri"/>
        </w:rPr>
      </w:pPr>
      <w:r w:rsidRPr="00EE1498">
        <w:rPr>
          <w:b/>
          <w:color w:val="C00000"/>
          <w:u w:val="single"/>
        </w:rPr>
        <w:t>20.06.2024</w:t>
      </w:r>
      <w:r w:rsidRPr="00EE1498">
        <w:rPr>
          <w:color w:val="C00000"/>
          <w:u w:val="single"/>
        </w:rPr>
        <w:t xml:space="preserve"> в  </w:t>
      </w:r>
      <w:r w:rsidRPr="00EE1498">
        <w:rPr>
          <w:b/>
          <w:color w:val="C00000"/>
          <w:u w:val="single"/>
        </w:rPr>
        <w:t>10.00</w:t>
      </w:r>
      <w:r w:rsidRPr="00EE1498">
        <w:t xml:space="preserve"> </w:t>
      </w:r>
      <w:r w:rsidRPr="00EE1498">
        <w:rPr>
          <w:rFonts w:eastAsia="Calibri"/>
        </w:rPr>
        <w:t xml:space="preserve">на торговой площадке </w:t>
      </w:r>
      <w:hyperlink r:id="rId15" w:tgtFrame="_blank" w:history="1">
        <w:r w:rsidRPr="00EE1498">
          <w:rPr>
            <w:rFonts w:eastAsia="Calibri"/>
          </w:rPr>
          <w:t xml:space="preserve">АО "Единая электронная торговая площадка"  (Roseltorg.ru) </w:t>
        </w:r>
      </w:hyperlink>
    </w:p>
    <w:p w:rsidR="00EE1498" w:rsidRPr="00EE1498" w:rsidRDefault="00EE1498" w:rsidP="00EE1498">
      <w:pPr>
        <w:widowControl/>
        <w:spacing w:line="276" w:lineRule="auto"/>
        <w:ind w:firstLine="567"/>
        <w:jc w:val="both"/>
      </w:pPr>
      <w:r w:rsidRPr="00EE1498">
        <w:t>Победителем аукциона признается участник аукциона, предложивший наиболее высокую цену на установку и эксплуатацию рекламной конструкции.</w:t>
      </w:r>
    </w:p>
    <w:p w:rsidR="00EE1498" w:rsidRPr="00EE1498" w:rsidRDefault="00EE1498" w:rsidP="00EE1498">
      <w:pPr>
        <w:widowControl/>
        <w:autoSpaceDE/>
        <w:adjustRightInd/>
        <w:spacing w:line="276" w:lineRule="auto"/>
        <w:ind w:firstLine="567"/>
        <w:jc w:val="both"/>
      </w:pPr>
      <w:r w:rsidRPr="00EE1498">
        <w:lastRenderedPageBreak/>
        <w:t>Договор на установку и эксплуатацию рекламной конструкции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EE1498" w:rsidRPr="00EE1498" w:rsidRDefault="00EE1498" w:rsidP="00EE1498">
      <w:pPr>
        <w:widowControl/>
        <w:autoSpaceDE/>
        <w:adjustRightInd/>
        <w:spacing w:line="276" w:lineRule="auto"/>
        <w:ind w:firstLine="567"/>
        <w:jc w:val="both"/>
      </w:pPr>
      <w:r w:rsidRPr="00EE1498">
        <w:t xml:space="preserve">Участники аукциона могут ознакомиться с информацией о предмете торгов, с условиями договора на установку и эксплуатацию рекламной конструкции в администрации Слободского района: </w:t>
      </w:r>
      <w:r w:rsidRPr="00EE1498">
        <w:rPr>
          <w:b/>
          <w:i/>
        </w:rPr>
        <w:t xml:space="preserve">г. Слободской, ул. </w:t>
      </w:r>
      <w:proofErr w:type="gramStart"/>
      <w:r w:rsidRPr="00EE1498">
        <w:rPr>
          <w:b/>
          <w:i/>
        </w:rPr>
        <w:t>Советская</w:t>
      </w:r>
      <w:proofErr w:type="gramEnd"/>
      <w:r w:rsidRPr="00EE1498">
        <w:rPr>
          <w:b/>
          <w:i/>
        </w:rPr>
        <w:t>, д. 86 (</w:t>
      </w:r>
      <w:proofErr w:type="spellStart"/>
      <w:r w:rsidRPr="00EE1498">
        <w:rPr>
          <w:b/>
          <w:i/>
        </w:rPr>
        <w:t>каб</w:t>
      </w:r>
      <w:proofErr w:type="spellEnd"/>
      <w:r w:rsidRPr="00EE1498">
        <w:rPr>
          <w:b/>
          <w:i/>
        </w:rPr>
        <w:t>. 205)</w:t>
      </w:r>
      <w:r w:rsidRPr="00EE1498">
        <w:t xml:space="preserve"> и на сайтах, </w:t>
      </w:r>
      <w:hyperlink r:id="rId16" w:history="1">
        <w:r w:rsidRPr="00EE1498">
          <w:rPr>
            <w:lang w:val="en-US"/>
          </w:rPr>
          <w:t>www</w:t>
        </w:r>
        <w:r w:rsidRPr="00EE1498">
          <w:t>.</w:t>
        </w:r>
        <w:r w:rsidRPr="00EE1498">
          <w:rPr>
            <w:lang w:val="en-US"/>
          </w:rPr>
          <w:t>torgi</w:t>
        </w:r>
        <w:r w:rsidRPr="00EE1498">
          <w:t>.</w:t>
        </w:r>
        <w:r w:rsidRPr="00EE1498">
          <w:rPr>
            <w:lang w:val="en-US"/>
          </w:rPr>
          <w:t>ru</w:t>
        </w:r>
      </w:hyperlink>
      <w:r w:rsidRPr="00EE1498">
        <w:t>, www.roseltorg.ru</w:t>
      </w:r>
    </w:p>
    <w:p w:rsidR="00EE1498" w:rsidRPr="00EE1498" w:rsidRDefault="00EE1498" w:rsidP="00EE1498">
      <w:pPr>
        <w:widowControl/>
        <w:autoSpaceDE/>
        <w:adjustRightInd/>
        <w:spacing w:line="276" w:lineRule="auto"/>
        <w:ind w:firstLine="567"/>
        <w:jc w:val="both"/>
      </w:pPr>
      <w:r w:rsidRPr="00EE1498">
        <w:t xml:space="preserve">Все вопросы, касающиеся проведения аукциона и не нашедшие отражение в настоящем извещении, регулируются законодательством РФ. </w:t>
      </w:r>
    </w:p>
    <w:p w:rsidR="00EE1498" w:rsidRPr="00EE1498" w:rsidRDefault="00EE1498" w:rsidP="00EE1498">
      <w:pPr>
        <w:spacing w:line="276" w:lineRule="auto"/>
        <w:jc w:val="both"/>
        <w:rPr>
          <w:rFonts w:eastAsia="Calibri"/>
        </w:rPr>
      </w:pPr>
    </w:p>
    <w:p w:rsidR="00EE1498" w:rsidRPr="00EE1498" w:rsidRDefault="00EE1498" w:rsidP="00EE1498">
      <w:pPr>
        <w:widowControl/>
        <w:autoSpaceDE/>
        <w:adjustRightInd/>
        <w:spacing w:line="276" w:lineRule="auto"/>
        <w:ind w:firstLine="567"/>
        <w:jc w:val="both"/>
        <w:rPr>
          <w:b/>
        </w:rPr>
      </w:pPr>
      <w:r w:rsidRPr="00EE1498">
        <w:rPr>
          <w:u w:val="single"/>
        </w:rPr>
        <w:t>Информация по телефону</w:t>
      </w:r>
      <w:r w:rsidRPr="00EE1498">
        <w:t xml:space="preserve">: </w:t>
      </w:r>
      <w:r w:rsidRPr="00EE1498">
        <w:rPr>
          <w:b/>
        </w:rPr>
        <w:t>(8 83362)  4-21-17.</w:t>
      </w:r>
    </w:p>
    <w:p w:rsidR="00EE1498" w:rsidRPr="00EE1498" w:rsidRDefault="00EE1498" w:rsidP="00EE1498">
      <w:pPr>
        <w:spacing w:line="276" w:lineRule="auto"/>
        <w:jc w:val="both"/>
        <w:rPr>
          <w:rFonts w:eastAsia="Calibri"/>
          <w:sz w:val="24"/>
          <w:szCs w:val="24"/>
        </w:rPr>
      </w:pPr>
    </w:p>
    <w:p w:rsidR="000F5C5B" w:rsidRPr="00EE1498" w:rsidRDefault="000F5C5B" w:rsidP="000F5C5B">
      <w:pPr>
        <w:widowControl/>
        <w:autoSpaceDE/>
        <w:autoSpaceDN/>
        <w:adjustRightInd/>
        <w:ind w:firstLine="708"/>
        <w:jc w:val="both"/>
      </w:pPr>
    </w:p>
    <w:p w:rsidR="00EE1498" w:rsidRPr="00EE1498" w:rsidRDefault="00EE1498" w:rsidP="00EE1498">
      <w:pPr>
        <w:jc w:val="center"/>
        <w:rPr>
          <w:rFonts w:eastAsia="Calibri"/>
          <w:b/>
        </w:rPr>
      </w:pPr>
    </w:p>
    <w:p w:rsidR="00EE1498" w:rsidRPr="00EE1498" w:rsidRDefault="00EE1498" w:rsidP="00EE1498">
      <w:pPr>
        <w:widowControl/>
        <w:autoSpaceDE/>
        <w:adjustRightInd/>
        <w:ind w:firstLine="7230"/>
      </w:pPr>
      <w:r w:rsidRPr="00EE1498">
        <w:t>УТВЕРЖДАЮ</w:t>
      </w:r>
    </w:p>
    <w:p w:rsidR="00EE1498" w:rsidRPr="00EE1498" w:rsidRDefault="00EE1498" w:rsidP="00EE1498">
      <w:pPr>
        <w:widowControl/>
        <w:autoSpaceDE/>
        <w:adjustRightInd/>
        <w:ind w:firstLine="7230"/>
      </w:pPr>
      <w:r w:rsidRPr="00EE1498">
        <w:t xml:space="preserve">Начальник УМИ и ЗР </w:t>
      </w:r>
    </w:p>
    <w:p w:rsidR="00EE1498" w:rsidRPr="00EE1498" w:rsidRDefault="00EE1498" w:rsidP="00EE1498">
      <w:pPr>
        <w:widowControl/>
        <w:autoSpaceDE/>
        <w:adjustRightInd/>
        <w:ind w:firstLine="7230"/>
      </w:pPr>
      <w:r w:rsidRPr="00EE1498">
        <w:t>Зыков В.Н.</w:t>
      </w:r>
    </w:p>
    <w:p w:rsidR="00EE1498" w:rsidRPr="00EE1498" w:rsidRDefault="00EE1498" w:rsidP="00EE1498">
      <w:pPr>
        <w:widowControl/>
        <w:autoSpaceDE/>
        <w:adjustRightInd/>
        <w:ind w:firstLine="7230"/>
      </w:pPr>
      <w:r w:rsidRPr="00EE1498">
        <w:t>------------------------------</w:t>
      </w:r>
    </w:p>
    <w:p w:rsidR="00EE1498" w:rsidRPr="00EE1498" w:rsidRDefault="00EE1498" w:rsidP="00EE1498">
      <w:pPr>
        <w:widowControl/>
        <w:autoSpaceDE/>
        <w:adjustRightInd/>
        <w:ind w:firstLine="7230"/>
      </w:pPr>
      <w:r w:rsidRPr="00EE1498">
        <w:t>20.05.2024</w:t>
      </w:r>
    </w:p>
    <w:p w:rsidR="00EE1498" w:rsidRPr="00EE1498" w:rsidRDefault="00EE1498" w:rsidP="00EE1498">
      <w:pPr>
        <w:widowControl/>
        <w:autoSpaceDE/>
        <w:adjustRightInd/>
        <w:jc w:val="center"/>
        <w:rPr>
          <w:b/>
        </w:rPr>
      </w:pPr>
    </w:p>
    <w:p w:rsidR="00EE1498" w:rsidRPr="00EE1498" w:rsidRDefault="00EE1498" w:rsidP="00EE1498">
      <w:pPr>
        <w:widowControl/>
        <w:autoSpaceDE/>
        <w:adjustRightInd/>
        <w:jc w:val="center"/>
        <w:rPr>
          <w:b/>
        </w:rPr>
      </w:pPr>
      <w:r w:rsidRPr="00EE1498">
        <w:rPr>
          <w:b/>
        </w:rPr>
        <w:t xml:space="preserve">ИЗВЕЩЕНИЕ </w:t>
      </w:r>
    </w:p>
    <w:p w:rsidR="00EE1498" w:rsidRPr="00EE1498" w:rsidRDefault="00EE1498" w:rsidP="00EE1498">
      <w:pPr>
        <w:widowControl/>
        <w:autoSpaceDE/>
        <w:adjustRightInd/>
        <w:jc w:val="center"/>
        <w:rPr>
          <w:rFonts w:eastAsia="Calibri"/>
          <w:b/>
        </w:rPr>
      </w:pPr>
      <w:r w:rsidRPr="00EE1498">
        <w:rPr>
          <w:b/>
        </w:rPr>
        <w:t>О ПРОВЕДЕН</w:t>
      </w:r>
      <w:proofErr w:type="gramStart"/>
      <w:r w:rsidRPr="00EE1498">
        <w:rPr>
          <w:b/>
        </w:rPr>
        <w:t>ИИ АУ</w:t>
      </w:r>
      <w:proofErr w:type="gramEnd"/>
      <w:r w:rsidRPr="00EE1498">
        <w:rPr>
          <w:b/>
        </w:rPr>
        <w:t xml:space="preserve">КЦИОНА </w:t>
      </w:r>
    </w:p>
    <w:p w:rsidR="00EE1498" w:rsidRPr="00EE1498" w:rsidRDefault="00EE1498" w:rsidP="00EE1498">
      <w:pPr>
        <w:jc w:val="center"/>
        <w:rPr>
          <w:b/>
        </w:rPr>
      </w:pPr>
      <w:r w:rsidRPr="00EE1498">
        <w:rPr>
          <w:rFonts w:eastAsia="Calibri"/>
          <w:b/>
        </w:rPr>
        <w:t xml:space="preserve">НА ПРАВО </w:t>
      </w:r>
      <w:r w:rsidRPr="00EE1498">
        <w:rPr>
          <w:b/>
        </w:rPr>
        <w:t>ЗАКЛЮЧЕНИЯ ДОГОВОРА НА УСТАНОВКУ И ЭКСПЛУАТАЦИЮ РЕКЛАМНОЙ КОНСТРУКЦИИ ПУТЕМ ПРОВЕДЕНИЯ ТОРГОВ</w:t>
      </w:r>
    </w:p>
    <w:p w:rsidR="00EE1498" w:rsidRPr="00EE1498" w:rsidRDefault="00EE1498" w:rsidP="00EE1498">
      <w:pPr>
        <w:jc w:val="center"/>
        <w:rPr>
          <w:rFonts w:eastAsia="Calibri"/>
          <w:b/>
        </w:rPr>
      </w:pPr>
    </w:p>
    <w:p w:rsidR="00EE1498" w:rsidRPr="00EE1498" w:rsidRDefault="00EE1498" w:rsidP="00EE1498">
      <w:pPr>
        <w:jc w:val="center"/>
        <w:rPr>
          <w:rFonts w:eastAsia="Calibri"/>
          <w:b/>
        </w:rPr>
      </w:pPr>
    </w:p>
    <w:p w:rsidR="00EE1498" w:rsidRPr="00EE1498" w:rsidRDefault="00EE1498" w:rsidP="00EE1498">
      <w:pPr>
        <w:spacing w:line="276" w:lineRule="auto"/>
        <w:ind w:firstLine="709"/>
        <w:jc w:val="both"/>
        <w:rPr>
          <w:rFonts w:eastAsia="Calibri"/>
        </w:rPr>
      </w:pPr>
      <w:proofErr w:type="gramStart"/>
      <w:r w:rsidRPr="00EE1498">
        <w:rPr>
          <w:rFonts w:eastAsia="Calibri"/>
        </w:rPr>
        <w:t>Администрация Слободского района на основании постановления администрации Слободского района от 15.05.2024 № 658 «</w:t>
      </w:r>
      <w:r w:rsidRPr="00EE1498">
        <w:t>О проведении открытого по составу участников с открытой формой подачи заявок аукциона на право заключения договора на установку и эксплуатацию рекламной конструкции</w:t>
      </w:r>
      <w:r w:rsidRPr="00EE1498">
        <w:rPr>
          <w:rFonts w:eastAsia="Calibri"/>
        </w:rPr>
        <w:t xml:space="preserve">» объявляет открытый аукцион по форме подачи предложений </w:t>
      </w:r>
      <w:r w:rsidRPr="00EE1498">
        <w:t>на право заключения договора на установку и эксплуатацию рекламной конструкции.</w:t>
      </w:r>
      <w:r w:rsidRPr="00EE1498">
        <w:rPr>
          <w:rFonts w:eastAsia="Calibri"/>
        </w:rPr>
        <w:t xml:space="preserve"> </w:t>
      </w:r>
      <w:proofErr w:type="gramEnd"/>
    </w:p>
    <w:p w:rsidR="00EE1498" w:rsidRPr="00EE1498" w:rsidRDefault="00EE1498" w:rsidP="00EE1498">
      <w:pPr>
        <w:widowControl/>
        <w:autoSpaceDE/>
        <w:adjustRightInd/>
        <w:spacing w:line="276" w:lineRule="auto"/>
        <w:ind w:firstLine="567"/>
        <w:jc w:val="both"/>
        <w:rPr>
          <w:rFonts w:eastAsia="Calibri"/>
        </w:rPr>
      </w:pPr>
      <w:r w:rsidRPr="00EE1498">
        <w:rPr>
          <w:rFonts w:eastAsia="Calibri"/>
        </w:rPr>
        <w:t xml:space="preserve">Аукцион состоится: </w:t>
      </w:r>
      <w:r w:rsidRPr="00EE1498">
        <w:rPr>
          <w:b/>
          <w:color w:val="C00000"/>
          <w:u w:val="single"/>
        </w:rPr>
        <w:t>20.06.2024</w:t>
      </w:r>
      <w:r w:rsidRPr="00EE1498">
        <w:rPr>
          <w:color w:val="C00000"/>
          <w:u w:val="single"/>
        </w:rPr>
        <w:t xml:space="preserve"> в  </w:t>
      </w:r>
      <w:r w:rsidRPr="00EE1498">
        <w:rPr>
          <w:b/>
          <w:color w:val="C00000"/>
          <w:u w:val="single"/>
        </w:rPr>
        <w:t>09.00</w:t>
      </w:r>
      <w:r w:rsidRPr="00EE1498">
        <w:t xml:space="preserve"> </w:t>
      </w:r>
      <w:r w:rsidRPr="00EE1498">
        <w:rPr>
          <w:rFonts w:eastAsia="Calibri"/>
        </w:rPr>
        <w:t xml:space="preserve">на торговой площадке </w:t>
      </w:r>
      <w:hyperlink r:id="rId17" w:tgtFrame="_blank" w:history="1">
        <w:r w:rsidRPr="00EE1498">
          <w:rPr>
            <w:rFonts w:eastAsia="Calibri"/>
          </w:rPr>
          <w:t xml:space="preserve">АО "Единая электронная торговая площадка"  (Roseltorg.ru) </w:t>
        </w:r>
      </w:hyperlink>
    </w:p>
    <w:p w:rsidR="00EE1498" w:rsidRPr="00EE1498" w:rsidRDefault="00EE1498" w:rsidP="00EE1498">
      <w:pPr>
        <w:spacing w:line="276" w:lineRule="auto"/>
        <w:ind w:firstLine="709"/>
        <w:jc w:val="both"/>
        <w:rPr>
          <w:rFonts w:eastAsia="Calibri"/>
        </w:rPr>
      </w:pPr>
    </w:p>
    <w:p w:rsidR="00EE1498" w:rsidRPr="00EE1498" w:rsidRDefault="00EE1498" w:rsidP="00EE1498">
      <w:pPr>
        <w:spacing w:line="276" w:lineRule="auto"/>
        <w:ind w:firstLine="709"/>
        <w:jc w:val="both"/>
      </w:pPr>
      <w:r w:rsidRPr="00EE1498">
        <w:rPr>
          <w:rFonts w:eastAsia="Calibri"/>
        </w:rPr>
        <w:t>Сведения о предмете торгов</w:t>
      </w:r>
      <w:r w:rsidRPr="00EE1498">
        <w:t>:</w:t>
      </w:r>
    </w:p>
    <w:p w:rsidR="00EE1498" w:rsidRPr="00EE1498" w:rsidRDefault="00EE1498" w:rsidP="00EE1498">
      <w:pPr>
        <w:spacing w:line="276" w:lineRule="auto"/>
        <w:ind w:firstLine="709"/>
        <w:jc w:val="both"/>
        <w:rPr>
          <w:rFonts w:eastAsia="Calibri"/>
        </w:rPr>
      </w:pPr>
    </w:p>
    <w:p w:rsidR="00EE1498" w:rsidRPr="00EE1498" w:rsidRDefault="00EE1498" w:rsidP="00EE1498">
      <w:pPr>
        <w:spacing w:line="360" w:lineRule="auto"/>
        <w:ind w:firstLine="567"/>
        <w:jc w:val="both"/>
        <w:rPr>
          <w:rFonts w:eastAsia="Calibri"/>
        </w:rPr>
      </w:pPr>
      <w:r w:rsidRPr="00EE1498">
        <w:rPr>
          <w:rFonts w:eastAsia="Calibri"/>
        </w:rPr>
        <w:t xml:space="preserve">Местоположение: Кировская область, Слободской район, Слободской район,  </w:t>
      </w:r>
      <w:proofErr w:type="spellStart"/>
      <w:r w:rsidRPr="00EE1498">
        <w:rPr>
          <w:rFonts w:eastAsia="Calibri"/>
        </w:rPr>
        <w:t>пгт</w:t>
      </w:r>
      <w:proofErr w:type="spellEnd"/>
      <w:r w:rsidRPr="00EE1498">
        <w:rPr>
          <w:rFonts w:eastAsia="Calibri"/>
        </w:rPr>
        <w:t xml:space="preserve">. Вахруши, ул. Ленина, д. 2 Г, кадастровый квартал 43:30:400145, вид РК – отдельно стоящая на земле, тип РК – </w:t>
      </w:r>
      <w:proofErr w:type="spellStart"/>
      <w:r w:rsidRPr="00EE1498">
        <w:rPr>
          <w:rFonts w:eastAsia="Calibri"/>
        </w:rPr>
        <w:t>билборд</w:t>
      </w:r>
      <w:proofErr w:type="spellEnd"/>
      <w:r w:rsidRPr="00EE1498">
        <w:rPr>
          <w:rFonts w:eastAsia="Calibri"/>
        </w:rPr>
        <w:t xml:space="preserve">, размер РК – 3*6 м, количество сторон – 2, общая площадь информационного поля - 36 </w:t>
      </w:r>
      <w:proofErr w:type="spellStart"/>
      <w:r w:rsidRPr="00EE1498">
        <w:rPr>
          <w:rFonts w:eastAsia="Calibri"/>
        </w:rPr>
        <w:t>кв</w:t>
      </w:r>
      <w:proofErr w:type="gramStart"/>
      <w:r w:rsidRPr="00EE1498">
        <w:rPr>
          <w:rFonts w:eastAsia="Calibri"/>
        </w:rPr>
        <w:t>.м</w:t>
      </w:r>
      <w:proofErr w:type="spellEnd"/>
      <w:proofErr w:type="gramEnd"/>
      <w:r w:rsidRPr="00EE1498">
        <w:rPr>
          <w:rFonts w:eastAsia="Calibri"/>
        </w:rPr>
        <w:t>, место № 16.</w:t>
      </w:r>
    </w:p>
    <w:p w:rsidR="00EE1498" w:rsidRPr="00EE1498" w:rsidRDefault="00EE1498" w:rsidP="00EE1498">
      <w:pPr>
        <w:spacing w:line="360" w:lineRule="auto"/>
        <w:ind w:firstLine="567"/>
        <w:jc w:val="both"/>
        <w:rPr>
          <w:rFonts w:eastAsia="Calibri"/>
        </w:rPr>
      </w:pPr>
      <w:r w:rsidRPr="00EE1498">
        <w:rPr>
          <w:rFonts w:eastAsia="Calibri"/>
        </w:rPr>
        <w:t>Начальная цена размера годовой платы по договору на установку и эксплуатацию рекламной конструкции 15989,40 (пятнадцать тысяч девятьсот восемьдесят девять рублей 40 копеек) без учета НДС.</w:t>
      </w:r>
    </w:p>
    <w:p w:rsidR="00EE1498" w:rsidRPr="00EE1498" w:rsidRDefault="00EE1498" w:rsidP="00EE1498">
      <w:pPr>
        <w:keepNext/>
        <w:overflowPunct w:val="0"/>
        <w:spacing w:line="360" w:lineRule="auto"/>
        <w:ind w:firstLine="567"/>
        <w:jc w:val="both"/>
        <w:textAlignment w:val="baseline"/>
        <w:outlineLvl w:val="0"/>
        <w:rPr>
          <w:rFonts w:eastAsia="Calibri"/>
        </w:rPr>
      </w:pPr>
      <w:r w:rsidRPr="00EE1498">
        <w:rPr>
          <w:rFonts w:eastAsia="Calibri"/>
        </w:rPr>
        <w:t>Величина повышения начальной цены (шаг аукциона) – 3% от начальной цены размера годовой платы по договору – 479.68 (четыреста семьдесят девять рублей 68 копеек).</w:t>
      </w:r>
    </w:p>
    <w:p w:rsidR="00EE1498" w:rsidRPr="00EE1498" w:rsidRDefault="00EE1498" w:rsidP="00EE1498">
      <w:pPr>
        <w:keepNext/>
        <w:overflowPunct w:val="0"/>
        <w:spacing w:line="360" w:lineRule="auto"/>
        <w:ind w:firstLine="567"/>
        <w:jc w:val="both"/>
        <w:textAlignment w:val="baseline"/>
        <w:outlineLvl w:val="0"/>
        <w:rPr>
          <w:rFonts w:eastAsia="Calibri"/>
        </w:rPr>
      </w:pPr>
      <w:r w:rsidRPr="00EE1498">
        <w:rPr>
          <w:rFonts w:eastAsia="Calibri"/>
        </w:rPr>
        <w:t>Размер задатка для участия в аукционе – 20% от начальной цены размера годовой платы по договору - 3197.88 (три тысячи сто девяносто семь рублей 88 копеек).</w:t>
      </w:r>
    </w:p>
    <w:p w:rsidR="00EE1498" w:rsidRPr="00EE1498" w:rsidRDefault="00EE1498" w:rsidP="00EE1498">
      <w:pPr>
        <w:widowControl/>
        <w:overflowPunct w:val="0"/>
        <w:spacing w:line="360" w:lineRule="auto"/>
        <w:ind w:firstLine="567"/>
        <w:jc w:val="both"/>
        <w:rPr>
          <w:lang w:eastAsia="x-none"/>
        </w:rPr>
      </w:pPr>
      <w:r w:rsidRPr="00EE1498">
        <w:rPr>
          <w:lang w:eastAsia="x-none"/>
        </w:rPr>
        <w:t xml:space="preserve">Срок действия договора </w:t>
      </w:r>
      <w:r w:rsidRPr="00EE1498">
        <w:rPr>
          <w:lang w:val="x-none" w:eastAsia="x-none"/>
        </w:rPr>
        <w:t>на установку и эксплуатацию рекламной конструкции</w:t>
      </w:r>
      <w:r w:rsidRPr="00EE1498">
        <w:rPr>
          <w:lang w:eastAsia="x-none"/>
        </w:rPr>
        <w:t xml:space="preserve"> – 5 лет.</w:t>
      </w:r>
    </w:p>
    <w:p w:rsidR="00EE1498" w:rsidRPr="00EE1498" w:rsidRDefault="00EE1498" w:rsidP="00EE1498">
      <w:pPr>
        <w:spacing w:line="276" w:lineRule="auto"/>
        <w:ind w:firstLine="709"/>
        <w:rPr>
          <w:rFonts w:eastAsia="Calibri"/>
        </w:rPr>
      </w:pPr>
    </w:p>
    <w:p w:rsidR="00EE1498" w:rsidRPr="00EE1498" w:rsidRDefault="00EE1498" w:rsidP="00EE1498">
      <w:pPr>
        <w:spacing w:line="276" w:lineRule="auto"/>
        <w:ind w:firstLine="709"/>
        <w:jc w:val="both"/>
      </w:pPr>
      <w:r w:rsidRPr="00EE1498">
        <w:rPr>
          <w:rFonts w:eastAsia="Calibri"/>
        </w:rPr>
        <w:t xml:space="preserve">Принять участие в аукционе может </w:t>
      </w:r>
      <w:r w:rsidRPr="00EE1498">
        <w:t xml:space="preserve">любое юридическое лицо независимо от организационно-правовой формы, формы собственности, места происхождения капитала или любое физическое лицо, в том числе индивидуальный предприниматель. </w:t>
      </w:r>
    </w:p>
    <w:p w:rsidR="00EE1498" w:rsidRPr="00EE1498" w:rsidRDefault="00EE1498" w:rsidP="00EE1498">
      <w:pPr>
        <w:spacing w:line="276" w:lineRule="auto"/>
        <w:ind w:firstLine="709"/>
        <w:jc w:val="both"/>
        <w:rPr>
          <w:rFonts w:eastAsia="Calibri"/>
        </w:rPr>
      </w:pPr>
      <w:r w:rsidRPr="00EE1498">
        <w:rPr>
          <w:rFonts w:eastAsia="Calibri"/>
        </w:rPr>
        <w:t>Полномочия представителей подтверждаются доверенностью, выданной и оформленной в соответствии с гражданским законодательством, или ее нотариальной копией.</w:t>
      </w:r>
    </w:p>
    <w:p w:rsidR="00EE1498" w:rsidRPr="00EE1498" w:rsidRDefault="00EE1498" w:rsidP="00EE1498">
      <w:pPr>
        <w:widowControl/>
        <w:autoSpaceDE/>
        <w:adjustRightInd/>
        <w:spacing w:line="276" w:lineRule="auto"/>
        <w:ind w:firstLine="567"/>
        <w:jc w:val="both"/>
        <w:rPr>
          <w:rFonts w:eastAsia="Calibri"/>
        </w:rPr>
      </w:pPr>
      <w:r w:rsidRPr="00EE1498">
        <w:rPr>
          <w:b/>
        </w:rPr>
        <w:t xml:space="preserve">Прием заявок </w:t>
      </w:r>
      <w:r w:rsidRPr="00EE1498">
        <w:t xml:space="preserve">осуществляется </w:t>
      </w:r>
      <w:r w:rsidRPr="00EE1498">
        <w:rPr>
          <w:rFonts w:eastAsia="Calibri"/>
        </w:rPr>
        <w:t>на торговой площадке</w:t>
      </w:r>
      <w:hyperlink r:id="rId18" w:tgtFrame="_blank" w:history="1">
        <w:r w:rsidRPr="00EE1498">
          <w:rPr>
            <w:rFonts w:eastAsia="Calibri"/>
          </w:rPr>
          <w:t>.</w:t>
        </w:r>
      </w:hyperlink>
    </w:p>
    <w:p w:rsidR="00EE1498" w:rsidRPr="00EE1498" w:rsidRDefault="00EE1498" w:rsidP="00EE1498">
      <w:pPr>
        <w:widowControl/>
        <w:autoSpaceDE/>
        <w:adjustRightInd/>
        <w:spacing w:line="276" w:lineRule="auto"/>
        <w:ind w:firstLine="567"/>
        <w:jc w:val="both"/>
      </w:pPr>
      <w:r w:rsidRPr="00EE1498">
        <w:lastRenderedPageBreak/>
        <w:t>Для участия в аукционе заявители представляют в установленный в извещении о проведен</w:t>
      </w:r>
      <w:proofErr w:type="gramStart"/>
      <w:r w:rsidRPr="00EE1498">
        <w:t>ии ау</w:t>
      </w:r>
      <w:proofErr w:type="gramEnd"/>
      <w:r w:rsidRPr="00EE1498">
        <w:t>кциона срок следующие документы:</w:t>
      </w:r>
    </w:p>
    <w:p w:rsidR="00EE1498" w:rsidRPr="00EE1498" w:rsidRDefault="00EE1498" w:rsidP="00EE1498">
      <w:pPr>
        <w:widowControl/>
        <w:autoSpaceDE/>
        <w:adjustRightInd/>
        <w:spacing w:line="276" w:lineRule="auto"/>
        <w:ind w:firstLine="567"/>
        <w:jc w:val="both"/>
      </w:pPr>
      <w:r w:rsidRPr="00EE1498">
        <w:t>1) заявка на участие в аукционе по установленной в извещении о проведен</w:t>
      </w:r>
      <w:proofErr w:type="gramStart"/>
      <w:r w:rsidRPr="00EE1498">
        <w:t>ии ау</w:t>
      </w:r>
      <w:proofErr w:type="gramEnd"/>
      <w:r w:rsidRPr="00EE1498">
        <w:t xml:space="preserve">кциона форме с указанием банковских реквизитов счета для возврата задатка </w:t>
      </w:r>
    </w:p>
    <w:p w:rsidR="00EE1498" w:rsidRPr="00EE1498" w:rsidRDefault="00EE1498" w:rsidP="00EE1498">
      <w:pPr>
        <w:widowControl/>
        <w:autoSpaceDE/>
        <w:adjustRightInd/>
        <w:spacing w:line="276" w:lineRule="auto"/>
        <w:ind w:firstLine="567"/>
        <w:jc w:val="both"/>
      </w:pPr>
      <w:r w:rsidRPr="00EE1498">
        <w:t>2) копии документов, удостоверяющих личность заявителя (для граждан);</w:t>
      </w:r>
    </w:p>
    <w:p w:rsidR="00EE1498" w:rsidRPr="00EE1498" w:rsidRDefault="00EE1498" w:rsidP="00EE1498">
      <w:pPr>
        <w:widowControl/>
        <w:autoSpaceDE/>
        <w:adjustRightInd/>
        <w:spacing w:line="276" w:lineRule="auto"/>
        <w:ind w:firstLine="567"/>
        <w:jc w:val="both"/>
      </w:pPr>
      <w:r w:rsidRPr="00EE1498">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E1498" w:rsidRPr="00EE1498" w:rsidRDefault="00EE1498" w:rsidP="00EE1498">
      <w:pPr>
        <w:ind w:firstLine="567"/>
        <w:jc w:val="both"/>
        <w:rPr>
          <w:rFonts w:eastAsia="Calibri"/>
          <w:b/>
          <w:color w:val="FF0000"/>
        </w:rPr>
      </w:pPr>
      <w:r w:rsidRPr="00EE1498">
        <w:rPr>
          <w:rFonts w:eastAsia="Calibri"/>
          <w:b/>
          <w:bCs/>
        </w:rPr>
        <w:t xml:space="preserve">Прием заявок с </w:t>
      </w:r>
      <w:r w:rsidRPr="00EE1498">
        <w:rPr>
          <w:rFonts w:eastAsia="Calibri"/>
          <w:b/>
          <w:color w:val="C00000"/>
        </w:rPr>
        <w:t>22.05.2024-15.06.2024</w:t>
      </w:r>
    </w:p>
    <w:p w:rsidR="00EE1498" w:rsidRPr="00EE1498" w:rsidRDefault="00EE1498" w:rsidP="00EE1498">
      <w:pPr>
        <w:widowControl/>
        <w:autoSpaceDE/>
        <w:adjustRightInd/>
        <w:spacing w:line="276" w:lineRule="auto"/>
        <w:ind w:firstLine="567"/>
        <w:jc w:val="both"/>
      </w:pPr>
      <w:r w:rsidRPr="00EE1498">
        <w:rPr>
          <w:b/>
        </w:rPr>
        <w:t>Рассмотрение заявок и определение участников аукциона состоится</w:t>
      </w:r>
      <w:r w:rsidRPr="00EE1498">
        <w:t xml:space="preserve">: </w:t>
      </w:r>
      <w:r w:rsidRPr="00EE1498">
        <w:rPr>
          <w:b/>
          <w:color w:val="C00000"/>
        </w:rPr>
        <w:t>17.06.2024</w:t>
      </w:r>
      <w:r w:rsidRPr="00EE1498">
        <w:rPr>
          <w:b/>
        </w:rPr>
        <w:t xml:space="preserve"> </w:t>
      </w:r>
    </w:p>
    <w:p w:rsidR="00EE1498" w:rsidRPr="00EE1498" w:rsidRDefault="00EE1498" w:rsidP="00EE1498">
      <w:pPr>
        <w:widowControl/>
        <w:autoSpaceDE/>
        <w:adjustRightInd/>
        <w:spacing w:line="276" w:lineRule="auto"/>
        <w:ind w:firstLine="567"/>
        <w:jc w:val="both"/>
        <w:rPr>
          <w:rFonts w:eastAsia="Calibri"/>
        </w:rPr>
      </w:pPr>
      <w:r w:rsidRPr="00EE1498">
        <w:rPr>
          <w:rFonts w:eastAsia="Calibri"/>
        </w:rPr>
        <w:t xml:space="preserve">на торговой площадке </w:t>
      </w:r>
      <w:hyperlink r:id="rId19" w:tgtFrame="_blank" w:history="1">
        <w:r w:rsidRPr="00EE1498">
          <w:rPr>
            <w:rFonts w:eastAsia="Calibri"/>
          </w:rPr>
          <w:t xml:space="preserve">АО "Единая электронная торговая площадка"  (Roseltorg.ru) </w:t>
        </w:r>
      </w:hyperlink>
    </w:p>
    <w:p w:rsidR="00EE1498" w:rsidRPr="00EE1498" w:rsidRDefault="00EE1498" w:rsidP="00EE1498">
      <w:pPr>
        <w:spacing w:line="276" w:lineRule="auto"/>
        <w:ind w:firstLine="567"/>
        <w:jc w:val="both"/>
        <w:rPr>
          <w:rFonts w:eastAsia="Calibri"/>
        </w:rPr>
      </w:pPr>
      <w:r w:rsidRPr="00EE1498">
        <w:rPr>
          <w:rFonts w:eastAsia="Calibri"/>
          <w:b/>
        </w:rPr>
        <w:t>Порядок по определению участников аукциона:</w:t>
      </w:r>
      <w:r w:rsidRPr="00EE1498">
        <w:rPr>
          <w:rFonts w:eastAsia="Calibri"/>
        </w:rPr>
        <w:t xml:space="preserve"> </w:t>
      </w:r>
    </w:p>
    <w:p w:rsidR="00EE1498" w:rsidRPr="00EE1498" w:rsidRDefault="00EE1498" w:rsidP="00EE1498">
      <w:pPr>
        <w:spacing w:line="276" w:lineRule="auto"/>
        <w:ind w:firstLine="567"/>
        <w:jc w:val="both"/>
        <w:rPr>
          <w:rFonts w:eastAsia="Calibri"/>
        </w:rPr>
      </w:pPr>
      <w:r w:rsidRPr="00EE1498">
        <w:rPr>
          <w:rFonts w:eastAsia="Calibri"/>
        </w:rPr>
        <w:t xml:space="preserve">В день определения участников аукциона, установленный данным извещением, организатор аукциона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w:t>
      </w:r>
    </w:p>
    <w:p w:rsidR="00EE1498" w:rsidRPr="00EE1498" w:rsidRDefault="00EE1498" w:rsidP="00EE1498">
      <w:pPr>
        <w:spacing w:line="276" w:lineRule="auto"/>
        <w:ind w:firstLine="567"/>
        <w:jc w:val="both"/>
        <w:rPr>
          <w:rFonts w:eastAsia="Calibri"/>
          <w:b/>
        </w:rPr>
      </w:pPr>
      <w:r w:rsidRPr="00EE1498">
        <w:rPr>
          <w:rFonts w:eastAsia="Calibri"/>
          <w:b/>
        </w:rPr>
        <w:t>Претендент не допускается к участию в аукционе по следующим основаниям:</w:t>
      </w:r>
    </w:p>
    <w:p w:rsidR="00EE1498" w:rsidRPr="00EE1498" w:rsidRDefault="00EE1498" w:rsidP="00EE1498">
      <w:pPr>
        <w:spacing w:line="276" w:lineRule="auto"/>
        <w:ind w:firstLine="567"/>
        <w:jc w:val="both"/>
        <w:rPr>
          <w:rFonts w:eastAsia="Calibri"/>
        </w:rPr>
      </w:pPr>
      <w:r w:rsidRPr="00EE1498">
        <w:rPr>
          <w:rFonts w:eastAsia="Calibri"/>
        </w:rPr>
        <w:t>а)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E1498" w:rsidRPr="00EE1498" w:rsidRDefault="00EE1498" w:rsidP="00EE1498">
      <w:pPr>
        <w:spacing w:line="276" w:lineRule="auto"/>
        <w:ind w:firstLine="567"/>
        <w:jc w:val="both"/>
        <w:rPr>
          <w:rFonts w:eastAsia="Calibri"/>
        </w:rPr>
      </w:pPr>
      <w:r w:rsidRPr="00EE1498">
        <w:rPr>
          <w:rFonts w:eastAsia="Calibri"/>
        </w:rPr>
        <w:t>б)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EE1498" w:rsidRPr="00EE1498" w:rsidRDefault="00EE1498" w:rsidP="00EE1498">
      <w:pPr>
        <w:spacing w:line="276" w:lineRule="auto"/>
        <w:ind w:firstLine="567"/>
        <w:jc w:val="both"/>
        <w:rPr>
          <w:rFonts w:eastAsia="Calibri"/>
        </w:rPr>
      </w:pPr>
      <w:r w:rsidRPr="00EE1498">
        <w:rPr>
          <w:rFonts w:eastAsia="Calibri"/>
        </w:rPr>
        <w:t>в) Заявка подана лицом, которое в соответствии с настоящим Кодексом и другими федеральными законами не имеет права быть участником конкретного аукциона;</w:t>
      </w:r>
    </w:p>
    <w:p w:rsidR="00EE1498" w:rsidRPr="00EE1498" w:rsidRDefault="00EE1498" w:rsidP="00EE1498">
      <w:pPr>
        <w:spacing w:line="276" w:lineRule="auto"/>
        <w:ind w:firstLine="567"/>
        <w:jc w:val="both"/>
        <w:rPr>
          <w:rFonts w:eastAsia="Calibri"/>
        </w:rPr>
      </w:pPr>
      <w:r w:rsidRPr="00EE1498">
        <w:rPr>
          <w:rFonts w:eastAsia="Calibri"/>
        </w:rPr>
        <w:t>г) не подтверждено поступление в установленный срок задатка на счет (счета), указанный в извещении о проведен</w:t>
      </w:r>
      <w:proofErr w:type="gramStart"/>
      <w:r w:rsidRPr="00EE1498">
        <w:rPr>
          <w:rFonts w:eastAsia="Calibri"/>
        </w:rPr>
        <w:t>ии ау</w:t>
      </w:r>
      <w:proofErr w:type="gramEnd"/>
      <w:r w:rsidRPr="00EE1498">
        <w:rPr>
          <w:rFonts w:eastAsia="Calibri"/>
        </w:rPr>
        <w:t>кциона.</w:t>
      </w:r>
    </w:p>
    <w:p w:rsidR="00EE1498" w:rsidRPr="00EE1498" w:rsidRDefault="00EE1498" w:rsidP="00EE1498">
      <w:pPr>
        <w:spacing w:line="276" w:lineRule="auto"/>
        <w:ind w:firstLine="567"/>
        <w:jc w:val="both"/>
        <w:rPr>
          <w:rFonts w:eastAsia="Calibri"/>
        </w:rPr>
      </w:pPr>
      <w:r w:rsidRPr="00EE1498">
        <w:rPr>
          <w:rFonts w:eastAsia="Calibri"/>
        </w:rPr>
        <w:t xml:space="preserve">Претендент приобретает статус участника аукциона с момента оформления организатором аукциона протокола о признании Претендентов участниками аукциона. </w:t>
      </w:r>
    </w:p>
    <w:p w:rsidR="00EE1498" w:rsidRPr="00EE1498" w:rsidRDefault="00EE1498" w:rsidP="00EE1498">
      <w:pPr>
        <w:spacing w:line="276" w:lineRule="auto"/>
        <w:ind w:firstLine="567"/>
        <w:jc w:val="both"/>
        <w:rPr>
          <w:rFonts w:eastAsia="Calibri"/>
        </w:rPr>
      </w:pPr>
    </w:p>
    <w:p w:rsidR="00EE1498" w:rsidRPr="00EE1498" w:rsidRDefault="00EE1498" w:rsidP="00EE1498">
      <w:pPr>
        <w:widowControl/>
        <w:spacing w:line="276" w:lineRule="auto"/>
        <w:ind w:firstLine="567"/>
        <w:jc w:val="both"/>
      </w:pPr>
      <w:r w:rsidRPr="00EE1498">
        <w:t xml:space="preserve">Организатор аукциона вправе отказаться от проведения аукциона </w:t>
      </w:r>
      <w:r w:rsidRPr="00EE1498">
        <w:rPr>
          <w:bCs/>
        </w:rPr>
        <w:t xml:space="preserve">не </w:t>
      </w:r>
      <w:proofErr w:type="gramStart"/>
      <w:r w:rsidRPr="00EE1498">
        <w:rPr>
          <w:bCs/>
        </w:rPr>
        <w:t>позднее</w:t>
      </w:r>
      <w:proofErr w:type="gramEnd"/>
      <w:r w:rsidRPr="00EE1498">
        <w:rPr>
          <w:bCs/>
        </w:rPr>
        <w:t xml:space="preserve"> чем за три дня до наступления даты его проведения</w:t>
      </w:r>
      <w:r w:rsidRPr="00EE1498">
        <w:t>. Извещение об отказе в проведен</w:t>
      </w:r>
      <w:proofErr w:type="gramStart"/>
      <w:r w:rsidRPr="00EE1498">
        <w:t>ии ау</w:t>
      </w:r>
      <w:proofErr w:type="gramEnd"/>
      <w:r w:rsidRPr="00EE1498">
        <w:t xml:space="preserve">кциона размещается на официальном сайте </w:t>
      </w:r>
      <w:hyperlink r:id="rId20" w:history="1">
        <w:r w:rsidRPr="00EE1498">
          <w:rPr>
            <w:lang w:val="en-US"/>
          </w:rPr>
          <w:t>www</w:t>
        </w:r>
        <w:r w:rsidRPr="00EE1498">
          <w:t>.</w:t>
        </w:r>
        <w:proofErr w:type="spellStart"/>
        <w:r w:rsidRPr="00EE1498">
          <w:rPr>
            <w:lang w:val="en-US"/>
          </w:rPr>
          <w:t>torgi</w:t>
        </w:r>
        <w:proofErr w:type="spellEnd"/>
        <w:r w:rsidRPr="00EE1498">
          <w:t>.</w:t>
        </w:r>
        <w:proofErr w:type="spellStart"/>
        <w:r w:rsidRPr="00EE1498">
          <w:rPr>
            <w:lang w:val="en-US"/>
          </w:rPr>
          <w:t>ru</w:t>
        </w:r>
        <w:proofErr w:type="spellEnd"/>
      </w:hyperlink>
      <w:r w:rsidRPr="00EE1498">
        <w:t xml:space="preserve">, на официальном сайте Слободского района Кировской области admslob.ru, и подлежит опубликованию в Информационном бюллетене органов местного самоуправления Слободского муниципального района Кировской области организатором аукциона в течение трех дней со дня принятия данного решения. Организатор аукциона в течение </w:t>
      </w:r>
      <w:r w:rsidRPr="00EE1498">
        <w:rPr>
          <w:b/>
          <w:i/>
        </w:rPr>
        <w:t>3 (трех)</w:t>
      </w:r>
      <w:r w:rsidRPr="00EE1498">
        <w:t xml:space="preserve"> дней со дня принятия решения об отказе в проведен</w:t>
      </w:r>
      <w:proofErr w:type="gramStart"/>
      <w:r w:rsidRPr="00EE1498">
        <w:t>ии ау</w:t>
      </w:r>
      <w:proofErr w:type="gramEnd"/>
      <w:r w:rsidRPr="00EE1498">
        <w:t xml:space="preserve">кциона извещает участников аукциона об отказе в проведении и возвращает участникам аукциона внесенные задатки. </w:t>
      </w:r>
    </w:p>
    <w:p w:rsidR="00EE1498" w:rsidRPr="00EE1498" w:rsidRDefault="00EE1498" w:rsidP="00EE1498">
      <w:pPr>
        <w:widowControl/>
        <w:autoSpaceDE/>
        <w:adjustRightInd/>
        <w:spacing w:line="276" w:lineRule="auto"/>
        <w:ind w:firstLine="567"/>
        <w:jc w:val="both"/>
      </w:pPr>
      <w:r w:rsidRPr="00EE1498">
        <w:t xml:space="preserve">Денежные средства должны быть </w:t>
      </w:r>
      <w:r w:rsidRPr="00EE1498">
        <w:rPr>
          <w:b/>
        </w:rPr>
        <w:t>внесены</w:t>
      </w:r>
      <w:r w:rsidRPr="00EE1498">
        <w:t xml:space="preserve"> претендентом на счет Получателя и </w:t>
      </w:r>
      <w:r w:rsidRPr="00EE1498">
        <w:rPr>
          <w:b/>
        </w:rPr>
        <w:t>зачислены</w:t>
      </w:r>
      <w:r w:rsidRPr="00EE1498">
        <w:t xml:space="preserve"> на дату рассмотрения заявок на участие в аукционе, и считаются внесенными с момента их зачисления на счет Получателя. </w:t>
      </w:r>
    </w:p>
    <w:p w:rsidR="00EE1498" w:rsidRPr="00EE1498" w:rsidRDefault="00EE1498" w:rsidP="00EE1498">
      <w:pPr>
        <w:widowControl/>
        <w:autoSpaceDE/>
        <w:adjustRightInd/>
        <w:spacing w:line="276" w:lineRule="auto"/>
        <w:ind w:firstLine="567"/>
        <w:jc w:val="both"/>
      </w:pPr>
      <w:r w:rsidRPr="00EE1498">
        <w:t xml:space="preserve">В течение </w:t>
      </w:r>
      <w:r w:rsidRPr="00EE1498">
        <w:rPr>
          <w:b/>
          <w:i/>
        </w:rPr>
        <w:t>3</w:t>
      </w:r>
      <w:r w:rsidRPr="00EE1498">
        <w:t xml:space="preserve"> (</w:t>
      </w:r>
      <w:r w:rsidRPr="00EE1498">
        <w:rPr>
          <w:b/>
          <w:i/>
        </w:rPr>
        <w:t>трех)</w:t>
      </w:r>
      <w:r w:rsidRPr="00EE1498">
        <w:t xml:space="preserve">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 </w:t>
      </w:r>
    </w:p>
    <w:p w:rsidR="00EE1498" w:rsidRPr="00EE1498" w:rsidRDefault="00EE1498" w:rsidP="00EE1498">
      <w:pPr>
        <w:widowControl/>
        <w:autoSpaceDE/>
        <w:adjustRightInd/>
        <w:spacing w:line="276" w:lineRule="auto"/>
        <w:ind w:firstLine="567"/>
        <w:jc w:val="both"/>
        <w:rPr>
          <w:rFonts w:eastAsia="Calibri"/>
        </w:rPr>
      </w:pPr>
      <w:r w:rsidRPr="00EE1498">
        <w:rPr>
          <w:rFonts w:eastAsia="Calibri"/>
        </w:rPr>
        <w:t>Внесенный победителем аукциона задаток засчитывается в счет исполнения денежных обязательств по результатам проведенного аукциона.</w:t>
      </w:r>
    </w:p>
    <w:p w:rsidR="00EE1498" w:rsidRPr="00EE1498" w:rsidRDefault="00EE1498" w:rsidP="00EE1498">
      <w:pPr>
        <w:widowControl/>
        <w:autoSpaceDE/>
        <w:adjustRightInd/>
        <w:spacing w:line="276" w:lineRule="auto"/>
        <w:ind w:firstLine="567"/>
        <w:jc w:val="both"/>
      </w:pPr>
      <w:r w:rsidRPr="00EE1498">
        <w:t xml:space="preserve"> Задатки, внесенные этими лицами, не заключившими в установленном порядке договор на установку и эксплуатацию рекламной конструкции вследствие уклонения от заключения, не возвращаются. </w:t>
      </w:r>
    </w:p>
    <w:p w:rsidR="00EE1498" w:rsidRPr="00EE1498" w:rsidRDefault="00EE1498" w:rsidP="00EE1498">
      <w:pPr>
        <w:widowControl/>
        <w:autoSpaceDE/>
        <w:adjustRightInd/>
        <w:spacing w:line="276" w:lineRule="auto"/>
        <w:ind w:firstLine="567"/>
        <w:jc w:val="both"/>
      </w:pPr>
      <w:r w:rsidRPr="00EE1498">
        <w:t>Заявителю, не допущенному к участию в аукционе, организатор торгов возвращает внесенный им задаток.</w:t>
      </w:r>
    </w:p>
    <w:p w:rsidR="00EE1498" w:rsidRPr="00EE1498" w:rsidRDefault="00EE1498" w:rsidP="00EE1498">
      <w:pPr>
        <w:widowControl/>
        <w:autoSpaceDE/>
        <w:adjustRightInd/>
        <w:spacing w:line="276" w:lineRule="auto"/>
        <w:ind w:firstLine="567"/>
        <w:jc w:val="both"/>
      </w:pPr>
      <w:r w:rsidRPr="00EE1498">
        <w:rPr>
          <w:b/>
        </w:rPr>
        <w:t>Определение победителя</w:t>
      </w:r>
      <w:r w:rsidRPr="00EE1498">
        <w:t xml:space="preserve"> </w:t>
      </w:r>
      <w:r w:rsidRPr="00EE1498">
        <w:rPr>
          <w:b/>
        </w:rPr>
        <w:t>и подведение итогов аукциона</w:t>
      </w:r>
      <w:r w:rsidRPr="00EE1498">
        <w:t xml:space="preserve"> состоится:</w:t>
      </w:r>
    </w:p>
    <w:p w:rsidR="00EE1498" w:rsidRPr="00EE1498" w:rsidRDefault="00EE1498" w:rsidP="00EE1498">
      <w:pPr>
        <w:widowControl/>
        <w:autoSpaceDE/>
        <w:adjustRightInd/>
        <w:spacing w:line="276" w:lineRule="auto"/>
        <w:ind w:firstLine="567"/>
        <w:jc w:val="both"/>
        <w:rPr>
          <w:rFonts w:eastAsia="Calibri"/>
        </w:rPr>
      </w:pPr>
      <w:r w:rsidRPr="00EE1498">
        <w:rPr>
          <w:b/>
          <w:color w:val="C00000"/>
          <w:u w:val="single"/>
        </w:rPr>
        <w:t>20.06.2024</w:t>
      </w:r>
      <w:r w:rsidRPr="00EE1498">
        <w:rPr>
          <w:color w:val="C00000"/>
          <w:u w:val="single"/>
        </w:rPr>
        <w:t xml:space="preserve"> в  </w:t>
      </w:r>
      <w:r w:rsidRPr="00EE1498">
        <w:rPr>
          <w:b/>
          <w:color w:val="C00000"/>
          <w:u w:val="single"/>
        </w:rPr>
        <w:t>09.00</w:t>
      </w:r>
      <w:r w:rsidRPr="00EE1498">
        <w:t xml:space="preserve"> </w:t>
      </w:r>
      <w:r w:rsidRPr="00EE1498">
        <w:rPr>
          <w:rFonts w:eastAsia="Calibri"/>
        </w:rPr>
        <w:t xml:space="preserve">на торговой площадке </w:t>
      </w:r>
      <w:hyperlink r:id="rId21" w:tgtFrame="_blank" w:history="1">
        <w:r w:rsidRPr="00EE1498">
          <w:rPr>
            <w:rFonts w:eastAsia="Calibri"/>
          </w:rPr>
          <w:t xml:space="preserve">АО "Единая электронная торговая площадка"  (Roseltorg.ru) </w:t>
        </w:r>
      </w:hyperlink>
    </w:p>
    <w:p w:rsidR="00EE1498" w:rsidRPr="00EE1498" w:rsidRDefault="00EE1498" w:rsidP="00EE1498">
      <w:pPr>
        <w:widowControl/>
        <w:spacing w:line="276" w:lineRule="auto"/>
        <w:ind w:firstLine="567"/>
        <w:jc w:val="both"/>
      </w:pPr>
      <w:r w:rsidRPr="00EE1498">
        <w:t>Победителем аукциона признается участник аукциона, предложивший наиболее высокую цену на установку и эксплуатацию рекламной конструкции.</w:t>
      </w:r>
    </w:p>
    <w:p w:rsidR="00EE1498" w:rsidRPr="00EE1498" w:rsidRDefault="00EE1498" w:rsidP="00EE1498">
      <w:pPr>
        <w:widowControl/>
        <w:autoSpaceDE/>
        <w:adjustRightInd/>
        <w:spacing w:line="276" w:lineRule="auto"/>
        <w:ind w:firstLine="567"/>
        <w:jc w:val="both"/>
      </w:pPr>
      <w:r w:rsidRPr="00EE1498">
        <w:lastRenderedPageBreak/>
        <w:t>Договор на установку и эксплуатацию рекламной конструкции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EE1498" w:rsidRPr="00EE1498" w:rsidRDefault="00EE1498" w:rsidP="00EE1498">
      <w:pPr>
        <w:widowControl/>
        <w:autoSpaceDE/>
        <w:adjustRightInd/>
        <w:spacing w:line="276" w:lineRule="auto"/>
        <w:ind w:firstLine="567"/>
        <w:jc w:val="both"/>
      </w:pPr>
      <w:r w:rsidRPr="00EE1498">
        <w:t xml:space="preserve">Участники аукциона могут ознакомиться с информацией о предмете торгов, с условиями договора на установку и эксплуатацию рекламной конструкции в администрации Слободского района: </w:t>
      </w:r>
      <w:r w:rsidRPr="00EE1498">
        <w:rPr>
          <w:b/>
          <w:i/>
        </w:rPr>
        <w:t xml:space="preserve">г. Слободской, ул. </w:t>
      </w:r>
      <w:proofErr w:type="gramStart"/>
      <w:r w:rsidRPr="00EE1498">
        <w:rPr>
          <w:b/>
          <w:i/>
        </w:rPr>
        <w:t>Советская</w:t>
      </w:r>
      <w:proofErr w:type="gramEnd"/>
      <w:r w:rsidRPr="00EE1498">
        <w:rPr>
          <w:b/>
          <w:i/>
        </w:rPr>
        <w:t>, д. 86 (</w:t>
      </w:r>
      <w:proofErr w:type="spellStart"/>
      <w:r w:rsidRPr="00EE1498">
        <w:rPr>
          <w:b/>
          <w:i/>
        </w:rPr>
        <w:t>каб</w:t>
      </w:r>
      <w:proofErr w:type="spellEnd"/>
      <w:r w:rsidRPr="00EE1498">
        <w:rPr>
          <w:b/>
          <w:i/>
        </w:rPr>
        <w:t>. 205)</w:t>
      </w:r>
      <w:r w:rsidRPr="00EE1498">
        <w:t xml:space="preserve"> и на сайтах, </w:t>
      </w:r>
      <w:hyperlink r:id="rId22" w:history="1">
        <w:r w:rsidRPr="00EE1498">
          <w:rPr>
            <w:lang w:val="en-US"/>
          </w:rPr>
          <w:t>www</w:t>
        </w:r>
        <w:r w:rsidRPr="00EE1498">
          <w:t>.</w:t>
        </w:r>
        <w:r w:rsidRPr="00EE1498">
          <w:rPr>
            <w:lang w:val="en-US"/>
          </w:rPr>
          <w:t>torgi</w:t>
        </w:r>
        <w:r w:rsidRPr="00EE1498">
          <w:t>.</w:t>
        </w:r>
        <w:r w:rsidRPr="00EE1498">
          <w:rPr>
            <w:lang w:val="en-US"/>
          </w:rPr>
          <w:t>ru</w:t>
        </w:r>
      </w:hyperlink>
      <w:r w:rsidRPr="00EE1498">
        <w:t>, www.roseltorg.ru</w:t>
      </w:r>
    </w:p>
    <w:p w:rsidR="00EE1498" w:rsidRPr="00EE1498" w:rsidRDefault="00EE1498" w:rsidP="00EE1498">
      <w:pPr>
        <w:widowControl/>
        <w:autoSpaceDE/>
        <w:adjustRightInd/>
        <w:spacing w:line="276" w:lineRule="auto"/>
        <w:ind w:firstLine="567"/>
        <w:jc w:val="both"/>
      </w:pPr>
      <w:r w:rsidRPr="00EE1498">
        <w:t xml:space="preserve">Все вопросы, касающиеся проведения аукциона и не нашедшие отражение в настоящем извещении, регулируются законодательством РФ. </w:t>
      </w:r>
    </w:p>
    <w:p w:rsidR="00EE1498" w:rsidRPr="00EE1498" w:rsidRDefault="00EE1498" w:rsidP="00EE1498">
      <w:pPr>
        <w:spacing w:line="276" w:lineRule="auto"/>
        <w:jc w:val="both"/>
        <w:rPr>
          <w:rFonts w:eastAsia="Calibri"/>
        </w:rPr>
      </w:pPr>
    </w:p>
    <w:p w:rsidR="00EE1498" w:rsidRPr="00EE1498" w:rsidRDefault="00EE1498" w:rsidP="00EE1498">
      <w:pPr>
        <w:widowControl/>
        <w:autoSpaceDE/>
        <w:adjustRightInd/>
        <w:spacing w:line="276" w:lineRule="auto"/>
        <w:ind w:firstLine="567"/>
        <w:jc w:val="both"/>
        <w:rPr>
          <w:b/>
        </w:rPr>
      </w:pPr>
      <w:r w:rsidRPr="00EE1498">
        <w:rPr>
          <w:u w:val="single"/>
        </w:rPr>
        <w:t>Информация по телефону</w:t>
      </w:r>
      <w:r w:rsidRPr="00EE1498">
        <w:t xml:space="preserve">: </w:t>
      </w:r>
      <w:r w:rsidRPr="00EE1498">
        <w:rPr>
          <w:b/>
        </w:rPr>
        <w:t>(8 83362)  4-21-17.</w:t>
      </w:r>
    </w:p>
    <w:p w:rsidR="00EE1498" w:rsidRPr="00EE1498" w:rsidRDefault="00EE1498" w:rsidP="00EE1498">
      <w:pPr>
        <w:spacing w:line="276" w:lineRule="auto"/>
        <w:jc w:val="both"/>
        <w:rPr>
          <w:rFonts w:eastAsia="Calibri"/>
          <w:sz w:val="24"/>
          <w:szCs w:val="24"/>
        </w:rPr>
      </w:pPr>
    </w:p>
    <w:p w:rsidR="007C351E" w:rsidRPr="00DF2743" w:rsidRDefault="007C351E" w:rsidP="007C351E">
      <w:pPr>
        <w:widowControl/>
        <w:autoSpaceDE/>
        <w:autoSpaceDN/>
        <w:adjustRightInd/>
        <w:ind w:firstLine="708"/>
        <w:jc w:val="both"/>
        <w:rPr>
          <w:sz w:val="16"/>
          <w:szCs w:val="16"/>
        </w:rPr>
      </w:pPr>
    </w:p>
    <w:sectPr w:rsidR="007C351E" w:rsidRPr="00DF2743" w:rsidSect="007C351E">
      <w:headerReference w:type="default" r:id="rId23"/>
      <w:footerReference w:type="default" r:id="rId24"/>
      <w:pgSz w:w="11906" w:h="16838"/>
      <w:pgMar w:top="1276" w:right="850" w:bottom="709"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9FB" w:rsidRDefault="00FB19FB" w:rsidP="00D40C66">
      <w:r>
        <w:separator/>
      </w:r>
    </w:p>
  </w:endnote>
  <w:endnote w:type="continuationSeparator" w:id="0">
    <w:p w:rsidR="00FB19FB" w:rsidRDefault="00FB19FB"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51E" w:rsidRPr="00616DE0" w:rsidRDefault="007C351E">
    <w:pPr>
      <w:pStyle w:val="ad"/>
      <w:rPr>
        <w:i/>
        <w:sz w:val="12"/>
      </w:rPr>
    </w:pPr>
  </w:p>
  <w:p w:rsidR="007C351E" w:rsidRDefault="007C351E">
    <w:pPr>
      <w:pStyle w:val="ad"/>
      <w:rPr>
        <w:i/>
        <w:sz w:val="16"/>
      </w:rPr>
    </w:pPr>
    <w:r w:rsidRPr="00A711BD">
      <w:rPr>
        <w:i/>
        <w:sz w:val="16"/>
      </w:rPr>
      <w:t>Информационный бюллетень №</w:t>
    </w:r>
    <w:r>
      <w:rPr>
        <w:i/>
        <w:sz w:val="16"/>
      </w:rPr>
      <w:t xml:space="preserve"> 7</w:t>
    </w:r>
    <w:r w:rsidR="00EE1498">
      <w:rPr>
        <w:i/>
        <w:sz w:val="16"/>
      </w:rPr>
      <w:t>3</w:t>
    </w:r>
    <w:r w:rsidRPr="00A711BD">
      <w:rPr>
        <w:i/>
        <w:sz w:val="16"/>
      </w:rPr>
      <w:t xml:space="preserve"> (</w:t>
    </w:r>
    <w:r>
      <w:rPr>
        <w:i/>
        <w:sz w:val="16"/>
      </w:rPr>
      <w:t>13</w:t>
    </w:r>
    <w:r w:rsidR="00EE1498">
      <w:rPr>
        <w:i/>
        <w:sz w:val="16"/>
      </w:rPr>
      <w:t>2</w:t>
    </w:r>
    <w:r w:rsidRPr="00A711BD">
      <w:rPr>
        <w:i/>
        <w:sz w:val="16"/>
      </w:rPr>
      <w:t>)</w:t>
    </w:r>
  </w:p>
  <w:p w:rsidR="007C351E" w:rsidRPr="00A711BD" w:rsidRDefault="007C351E">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9FB" w:rsidRDefault="00FB19FB" w:rsidP="00D40C66">
      <w:r>
        <w:separator/>
      </w:r>
    </w:p>
  </w:footnote>
  <w:footnote w:type="continuationSeparator" w:id="0">
    <w:p w:rsidR="00FB19FB" w:rsidRDefault="00FB19FB"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7C351E" w:rsidRPr="007B1733" w:rsidRDefault="007C351E">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D51368">
          <w:rPr>
            <w:noProof/>
            <w:sz w:val="16"/>
          </w:rPr>
          <w:t>6</w:t>
        </w:r>
        <w:r w:rsidRPr="007B1733">
          <w:rPr>
            <w:sz w:val="16"/>
          </w:rPr>
          <w:fldChar w:fldCharType="end"/>
        </w:r>
      </w:p>
    </w:sdtContent>
  </w:sdt>
  <w:p w:rsidR="007C351E" w:rsidRDefault="007C35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370275E2"/>
    <w:multiLevelType w:val="singleLevel"/>
    <w:tmpl w:val="FCA4C50E"/>
    <w:lvl w:ilvl="0">
      <w:start w:val="1"/>
      <w:numFmt w:val="decimal"/>
      <w:pStyle w:val="a2"/>
      <w:lvlText w:val="%1."/>
      <w:lvlJc w:val="left"/>
      <w:pPr>
        <w:tabs>
          <w:tab w:val="num" w:pos="1080"/>
        </w:tabs>
        <w:ind w:left="1080" w:hanging="360"/>
      </w:pPr>
    </w:lvl>
  </w:abstractNum>
  <w:abstractNum w:abstractNumId="10">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1">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71C56689"/>
    <w:multiLevelType w:val="hybridMultilevel"/>
    <w:tmpl w:val="CE6450CC"/>
    <w:lvl w:ilvl="0" w:tplc="31FCDC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9"/>
  </w:num>
  <w:num w:numId="5">
    <w:abstractNumId w:val="6"/>
  </w:num>
  <w:num w:numId="6">
    <w:abstractNumId w:val="8"/>
  </w:num>
  <w:num w:numId="7">
    <w:abstractNumId w:val="10"/>
  </w:num>
  <w:num w:numId="8">
    <w:abstractNumId w:val="1"/>
    <w:lvlOverride w:ilvl="0">
      <w:startOverride w:val="1"/>
    </w:lvlOverride>
  </w:num>
  <w:num w:numId="9">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mirrorMargins/>
  <w:proofState w:spelling="clean" w:grammar="clean"/>
  <w:documentProtection w:edit="readOnly" w:enforcement="1" w:cryptProviderType="rsaFull" w:cryptAlgorithmClass="hash" w:cryptAlgorithmType="typeAny" w:cryptAlgorithmSid="4" w:cryptSpinCount="100000" w:hash="1R/RTNiSH8dQE1MQ/RbTTJpg2jo=" w:salt="Asbl3bTUoun63ZYWjfDvog=="/>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762"/>
    <w:rsid w:val="00015E4B"/>
    <w:rsid w:val="00015FF5"/>
    <w:rsid w:val="000165EB"/>
    <w:rsid w:val="00016DF6"/>
    <w:rsid w:val="00017541"/>
    <w:rsid w:val="00017920"/>
    <w:rsid w:val="00017B6C"/>
    <w:rsid w:val="00017B85"/>
    <w:rsid w:val="00017C29"/>
    <w:rsid w:val="00017DE6"/>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F7D"/>
    <w:rsid w:val="00053452"/>
    <w:rsid w:val="0005352F"/>
    <w:rsid w:val="0005384D"/>
    <w:rsid w:val="000538C9"/>
    <w:rsid w:val="000539EB"/>
    <w:rsid w:val="00054622"/>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3CF"/>
    <w:rsid w:val="00057930"/>
    <w:rsid w:val="00057B23"/>
    <w:rsid w:val="00057F8E"/>
    <w:rsid w:val="00060858"/>
    <w:rsid w:val="00060DE7"/>
    <w:rsid w:val="00061226"/>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603"/>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B63"/>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44C9"/>
    <w:rsid w:val="00094CF5"/>
    <w:rsid w:val="0009527A"/>
    <w:rsid w:val="0009566F"/>
    <w:rsid w:val="00095B18"/>
    <w:rsid w:val="00095F12"/>
    <w:rsid w:val="00095F51"/>
    <w:rsid w:val="0009649B"/>
    <w:rsid w:val="000965DE"/>
    <w:rsid w:val="000968B9"/>
    <w:rsid w:val="00096E1A"/>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5D5C"/>
    <w:rsid w:val="000B5F76"/>
    <w:rsid w:val="000B62D9"/>
    <w:rsid w:val="000B648A"/>
    <w:rsid w:val="000B6637"/>
    <w:rsid w:val="000B695F"/>
    <w:rsid w:val="000B6A47"/>
    <w:rsid w:val="000B7939"/>
    <w:rsid w:val="000B7BA6"/>
    <w:rsid w:val="000B7D45"/>
    <w:rsid w:val="000C012B"/>
    <w:rsid w:val="000C1153"/>
    <w:rsid w:val="000C1989"/>
    <w:rsid w:val="000C1B8C"/>
    <w:rsid w:val="000C1E80"/>
    <w:rsid w:val="000C23F0"/>
    <w:rsid w:val="000C264C"/>
    <w:rsid w:val="000C2C68"/>
    <w:rsid w:val="000C3557"/>
    <w:rsid w:val="000C385F"/>
    <w:rsid w:val="000C3C35"/>
    <w:rsid w:val="000C3CC3"/>
    <w:rsid w:val="000C3DEF"/>
    <w:rsid w:val="000C4026"/>
    <w:rsid w:val="000C4085"/>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4"/>
    <w:rsid w:val="000D308A"/>
    <w:rsid w:val="000D311E"/>
    <w:rsid w:val="000D4067"/>
    <w:rsid w:val="000D40B9"/>
    <w:rsid w:val="000D4452"/>
    <w:rsid w:val="000D5085"/>
    <w:rsid w:val="000D5A3D"/>
    <w:rsid w:val="000D5EB0"/>
    <w:rsid w:val="000D5EF7"/>
    <w:rsid w:val="000D60C7"/>
    <w:rsid w:val="000D613A"/>
    <w:rsid w:val="000D614F"/>
    <w:rsid w:val="000D6ADC"/>
    <w:rsid w:val="000D6FCE"/>
    <w:rsid w:val="000D7624"/>
    <w:rsid w:val="000D77AA"/>
    <w:rsid w:val="000D77E2"/>
    <w:rsid w:val="000D7854"/>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D76"/>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D89"/>
    <w:rsid w:val="000F47F3"/>
    <w:rsid w:val="000F4CBF"/>
    <w:rsid w:val="000F54D0"/>
    <w:rsid w:val="000F561C"/>
    <w:rsid w:val="000F5C5B"/>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098E"/>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1F2F"/>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5170"/>
    <w:rsid w:val="00155279"/>
    <w:rsid w:val="00155992"/>
    <w:rsid w:val="00156047"/>
    <w:rsid w:val="001560C4"/>
    <w:rsid w:val="001562FC"/>
    <w:rsid w:val="001565D3"/>
    <w:rsid w:val="001567C8"/>
    <w:rsid w:val="00156A76"/>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1F7"/>
    <w:rsid w:val="001654DE"/>
    <w:rsid w:val="00165676"/>
    <w:rsid w:val="00165A83"/>
    <w:rsid w:val="00166860"/>
    <w:rsid w:val="00166963"/>
    <w:rsid w:val="00167209"/>
    <w:rsid w:val="00167556"/>
    <w:rsid w:val="001677F8"/>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1AD"/>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AF8"/>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70E5"/>
    <w:rsid w:val="001C7B34"/>
    <w:rsid w:val="001D0193"/>
    <w:rsid w:val="001D02D5"/>
    <w:rsid w:val="001D0AF1"/>
    <w:rsid w:val="001D15B8"/>
    <w:rsid w:val="001D1AAD"/>
    <w:rsid w:val="001D222B"/>
    <w:rsid w:val="001D25F8"/>
    <w:rsid w:val="001D2622"/>
    <w:rsid w:val="001D2713"/>
    <w:rsid w:val="001D3DFE"/>
    <w:rsid w:val="001D4689"/>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A6C"/>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794"/>
    <w:rsid w:val="00213D2C"/>
    <w:rsid w:val="002140C5"/>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937"/>
    <w:rsid w:val="002309AD"/>
    <w:rsid w:val="00230BFD"/>
    <w:rsid w:val="00231D7C"/>
    <w:rsid w:val="00231F5D"/>
    <w:rsid w:val="002323B8"/>
    <w:rsid w:val="00232CCC"/>
    <w:rsid w:val="00232F24"/>
    <w:rsid w:val="00233069"/>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CD"/>
    <w:rsid w:val="002A7AEE"/>
    <w:rsid w:val="002A7BEA"/>
    <w:rsid w:val="002A7D25"/>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C16"/>
    <w:rsid w:val="002C0088"/>
    <w:rsid w:val="002C097D"/>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46"/>
    <w:rsid w:val="002E0FBB"/>
    <w:rsid w:val="002E124D"/>
    <w:rsid w:val="002E1589"/>
    <w:rsid w:val="002E1ACA"/>
    <w:rsid w:val="002E1F83"/>
    <w:rsid w:val="002E2617"/>
    <w:rsid w:val="002E272E"/>
    <w:rsid w:val="002E2C8C"/>
    <w:rsid w:val="002E2CA4"/>
    <w:rsid w:val="002E2E2F"/>
    <w:rsid w:val="002E2F24"/>
    <w:rsid w:val="002E3524"/>
    <w:rsid w:val="002E3669"/>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6AA8"/>
    <w:rsid w:val="002F7437"/>
    <w:rsid w:val="002F7777"/>
    <w:rsid w:val="002F7A87"/>
    <w:rsid w:val="003007DD"/>
    <w:rsid w:val="00300D94"/>
    <w:rsid w:val="0030136E"/>
    <w:rsid w:val="00302925"/>
    <w:rsid w:val="00302A11"/>
    <w:rsid w:val="00302D7B"/>
    <w:rsid w:val="003031C5"/>
    <w:rsid w:val="00303544"/>
    <w:rsid w:val="003037E9"/>
    <w:rsid w:val="00303827"/>
    <w:rsid w:val="00303E32"/>
    <w:rsid w:val="00303EF4"/>
    <w:rsid w:val="003048DF"/>
    <w:rsid w:val="00304EA2"/>
    <w:rsid w:val="00305757"/>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36FA"/>
    <w:rsid w:val="003347CB"/>
    <w:rsid w:val="00334981"/>
    <w:rsid w:val="00334C80"/>
    <w:rsid w:val="00334F48"/>
    <w:rsid w:val="003350BA"/>
    <w:rsid w:val="003350BB"/>
    <w:rsid w:val="00335365"/>
    <w:rsid w:val="00335D9A"/>
    <w:rsid w:val="00335F91"/>
    <w:rsid w:val="0033601E"/>
    <w:rsid w:val="00336582"/>
    <w:rsid w:val="003365F6"/>
    <w:rsid w:val="00336722"/>
    <w:rsid w:val="00336FA6"/>
    <w:rsid w:val="00337111"/>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3B7"/>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392"/>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994"/>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02"/>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8CA"/>
    <w:rsid w:val="00395E74"/>
    <w:rsid w:val="0039661E"/>
    <w:rsid w:val="00396F9D"/>
    <w:rsid w:val="003A000D"/>
    <w:rsid w:val="003A05DF"/>
    <w:rsid w:val="003A0647"/>
    <w:rsid w:val="003A13CE"/>
    <w:rsid w:val="003A1781"/>
    <w:rsid w:val="003A1B2E"/>
    <w:rsid w:val="003A1D7A"/>
    <w:rsid w:val="003A22B8"/>
    <w:rsid w:val="003A2A41"/>
    <w:rsid w:val="003A340D"/>
    <w:rsid w:val="003A34BC"/>
    <w:rsid w:val="003A37A0"/>
    <w:rsid w:val="003A3A73"/>
    <w:rsid w:val="003A3EC5"/>
    <w:rsid w:val="003A4853"/>
    <w:rsid w:val="003A492A"/>
    <w:rsid w:val="003A4A94"/>
    <w:rsid w:val="003A520B"/>
    <w:rsid w:val="003A52EA"/>
    <w:rsid w:val="003A5A5D"/>
    <w:rsid w:val="003A5C19"/>
    <w:rsid w:val="003A6088"/>
    <w:rsid w:val="003A61B1"/>
    <w:rsid w:val="003A64F4"/>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918"/>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B37"/>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9F9"/>
    <w:rsid w:val="00412D74"/>
    <w:rsid w:val="00412E31"/>
    <w:rsid w:val="00413095"/>
    <w:rsid w:val="004140AA"/>
    <w:rsid w:val="004140B3"/>
    <w:rsid w:val="004144F6"/>
    <w:rsid w:val="00414D4D"/>
    <w:rsid w:val="00415D4D"/>
    <w:rsid w:val="0041615F"/>
    <w:rsid w:val="00416415"/>
    <w:rsid w:val="004168B1"/>
    <w:rsid w:val="004168EC"/>
    <w:rsid w:val="004169B3"/>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D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BF8"/>
    <w:rsid w:val="00442C9A"/>
    <w:rsid w:val="00442D58"/>
    <w:rsid w:val="004435BC"/>
    <w:rsid w:val="00443DE3"/>
    <w:rsid w:val="00444520"/>
    <w:rsid w:val="00444A1E"/>
    <w:rsid w:val="00444DDE"/>
    <w:rsid w:val="00445319"/>
    <w:rsid w:val="004454BB"/>
    <w:rsid w:val="00445A0E"/>
    <w:rsid w:val="00446024"/>
    <w:rsid w:val="00446254"/>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A34"/>
    <w:rsid w:val="00455C19"/>
    <w:rsid w:val="00455E1D"/>
    <w:rsid w:val="00455FBF"/>
    <w:rsid w:val="004564EA"/>
    <w:rsid w:val="004566F5"/>
    <w:rsid w:val="00460205"/>
    <w:rsid w:val="004604B0"/>
    <w:rsid w:val="00460831"/>
    <w:rsid w:val="00460CD9"/>
    <w:rsid w:val="00461022"/>
    <w:rsid w:val="00461329"/>
    <w:rsid w:val="004613BD"/>
    <w:rsid w:val="00461ACE"/>
    <w:rsid w:val="00461B0A"/>
    <w:rsid w:val="00462B49"/>
    <w:rsid w:val="00462E02"/>
    <w:rsid w:val="00463C32"/>
    <w:rsid w:val="004648C7"/>
    <w:rsid w:val="00464953"/>
    <w:rsid w:val="00464AAD"/>
    <w:rsid w:val="00464B3C"/>
    <w:rsid w:val="00464B83"/>
    <w:rsid w:val="00464CCB"/>
    <w:rsid w:val="004657D8"/>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7F5"/>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432"/>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A5D"/>
    <w:rsid w:val="00495B97"/>
    <w:rsid w:val="00495E9C"/>
    <w:rsid w:val="00495F23"/>
    <w:rsid w:val="00496089"/>
    <w:rsid w:val="00496A47"/>
    <w:rsid w:val="0049730E"/>
    <w:rsid w:val="004973D3"/>
    <w:rsid w:val="004A033A"/>
    <w:rsid w:val="004A0AFE"/>
    <w:rsid w:val="004A1040"/>
    <w:rsid w:val="004A1108"/>
    <w:rsid w:val="004A11EC"/>
    <w:rsid w:val="004A142A"/>
    <w:rsid w:val="004A14CF"/>
    <w:rsid w:val="004A2133"/>
    <w:rsid w:val="004A21F5"/>
    <w:rsid w:val="004A2397"/>
    <w:rsid w:val="004A269A"/>
    <w:rsid w:val="004A2942"/>
    <w:rsid w:val="004A2A18"/>
    <w:rsid w:val="004A3349"/>
    <w:rsid w:val="004A354E"/>
    <w:rsid w:val="004A37BC"/>
    <w:rsid w:val="004A3933"/>
    <w:rsid w:val="004A4032"/>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4C4"/>
    <w:rsid w:val="004C5B43"/>
    <w:rsid w:val="004C5C66"/>
    <w:rsid w:val="004C62FC"/>
    <w:rsid w:val="004C69E0"/>
    <w:rsid w:val="004C6BA0"/>
    <w:rsid w:val="004C6DCE"/>
    <w:rsid w:val="004C6F55"/>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2F2D"/>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FF"/>
    <w:rsid w:val="005233BF"/>
    <w:rsid w:val="0052387A"/>
    <w:rsid w:val="00523A86"/>
    <w:rsid w:val="00523F10"/>
    <w:rsid w:val="00523FCA"/>
    <w:rsid w:val="005240C0"/>
    <w:rsid w:val="00524486"/>
    <w:rsid w:val="0052454C"/>
    <w:rsid w:val="005246BC"/>
    <w:rsid w:val="005248E2"/>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403BD"/>
    <w:rsid w:val="00540748"/>
    <w:rsid w:val="00540962"/>
    <w:rsid w:val="00541001"/>
    <w:rsid w:val="00541389"/>
    <w:rsid w:val="00542032"/>
    <w:rsid w:val="005424E4"/>
    <w:rsid w:val="00542553"/>
    <w:rsid w:val="005425C5"/>
    <w:rsid w:val="00542A08"/>
    <w:rsid w:val="00543064"/>
    <w:rsid w:val="00543259"/>
    <w:rsid w:val="0054388F"/>
    <w:rsid w:val="0054391F"/>
    <w:rsid w:val="00543E04"/>
    <w:rsid w:val="00543EC2"/>
    <w:rsid w:val="00544049"/>
    <w:rsid w:val="005442AE"/>
    <w:rsid w:val="00544E0C"/>
    <w:rsid w:val="00544F28"/>
    <w:rsid w:val="0054536A"/>
    <w:rsid w:val="005456F0"/>
    <w:rsid w:val="0054597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D43"/>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61E9"/>
    <w:rsid w:val="00576201"/>
    <w:rsid w:val="005764E3"/>
    <w:rsid w:val="0057659F"/>
    <w:rsid w:val="00576A5E"/>
    <w:rsid w:val="00576CB8"/>
    <w:rsid w:val="005771DF"/>
    <w:rsid w:val="005776C0"/>
    <w:rsid w:val="005777CA"/>
    <w:rsid w:val="00580195"/>
    <w:rsid w:val="0058023E"/>
    <w:rsid w:val="0058042F"/>
    <w:rsid w:val="005807DA"/>
    <w:rsid w:val="00580919"/>
    <w:rsid w:val="00580C39"/>
    <w:rsid w:val="00580CB9"/>
    <w:rsid w:val="00580DAF"/>
    <w:rsid w:val="00580E34"/>
    <w:rsid w:val="00581667"/>
    <w:rsid w:val="0058172D"/>
    <w:rsid w:val="00581D16"/>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164"/>
    <w:rsid w:val="005933D2"/>
    <w:rsid w:val="00593985"/>
    <w:rsid w:val="00593A8D"/>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C5D"/>
    <w:rsid w:val="005A19C9"/>
    <w:rsid w:val="005A2264"/>
    <w:rsid w:val="005A2D6F"/>
    <w:rsid w:val="005A32F2"/>
    <w:rsid w:val="005A40CA"/>
    <w:rsid w:val="005A42D0"/>
    <w:rsid w:val="005A4425"/>
    <w:rsid w:val="005A448F"/>
    <w:rsid w:val="005A4883"/>
    <w:rsid w:val="005A4B97"/>
    <w:rsid w:val="005A4F76"/>
    <w:rsid w:val="005A5C31"/>
    <w:rsid w:val="005A6170"/>
    <w:rsid w:val="005A61C4"/>
    <w:rsid w:val="005A64F5"/>
    <w:rsid w:val="005A6B1B"/>
    <w:rsid w:val="005A6C4D"/>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441A"/>
    <w:rsid w:val="005B444E"/>
    <w:rsid w:val="005B44C7"/>
    <w:rsid w:val="005B4B52"/>
    <w:rsid w:val="005B4F81"/>
    <w:rsid w:val="005B588D"/>
    <w:rsid w:val="005B5F99"/>
    <w:rsid w:val="005B60BE"/>
    <w:rsid w:val="005B60E8"/>
    <w:rsid w:val="005B68D7"/>
    <w:rsid w:val="005B69AA"/>
    <w:rsid w:val="005B6B6C"/>
    <w:rsid w:val="005B7344"/>
    <w:rsid w:val="005B7DC7"/>
    <w:rsid w:val="005B7EA5"/>
    <w:rsid w:val="005C0008"/>
    <w:rsid w:val="005C015E"/>
    <w:rsid w:val="005C1BF0"/>
    <w:rsid w:val="005C1FF7"/>
    <w:rsid w:val="005C2272"/>
    <w:rsid w:val="005C31C3"/>
    <w:rsid w:val="005C356D"/>
    <w:rsid w:val="005C3AD0"/>
    <w:rsid w:val="005C3B86"/>
    <w:rsid w:val="005C444B"/>
    <w:rsid w:val="005C4AE8"/>
    <w:rsid w:val="005C4E06"/>
    <w:rsid w:val="005C4E28"/>
    <w:rsid w:val="005C59BE"/>
    <w:rsid w:val="005C5BB5"/>
    <w:rsid w:val="005C5CB1"/>
    <w:rsid w:val="005C6696"/>
    <w:rsid w:val="005C681D"/>
    <w:rsid w:val="005C6991"/>
    <w:rsid w:val="005D04F9"/>
    <w:rsid w:val="005D068F"/>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382"/>
    <w:rsid w:val="005E1A55"/>
    <w:rsid w:val="005E26BA"/>
    <w:rsid w:val="005E299B"/>
    <w:rsid w:val="005E35BD"/>
    <w:rsid w:val="005E379B"/>
    <w:rsid w:val="005E3D3E"/>
    <w:rsid w:val="005E3FAE"/>
    <w:rsid w:val="005E521D"/>
    <w:rsid w:val="005E5625"/>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F4D"/>
    <w:rsid w:val="005F461D"/>
    <w:rsid w:val="005F467E"/>
    <w:rsid w:val="005F546E"/>
    <w:rsid w:val="005F5848"/>
    <w:rsid w:val="005F590A"/>
    <w:rsid w:val="005F5DD4"/>
    <w:rsid w:val="005F608A"/>
    <w:rsid w:val="005F6182"/>
    <w:rsid w:val="005F61C5"/>
    <w:rsid w:val="005F63BE"/>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CAD"/>
    <w:rsid w:val="00600D24"/>
    <w:rsid w:val="00600D31"/>
    <w:rsid w:val="00600F0C"/>
    <w:rsid w:val="0060126B"/>
    <w:rsid w:val="006014FA"/>
    <w:rsid w:val="0060171F"/>
    <w:rsid w:val="006025C6"/>
    <w:rsid w:val="00602ABB"/>
    <w:rsid w:val="00603D3F"/>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4F90"/>
    <w:rsid w:val="0062567D"/>
    <w:rsid w:val="00625BA9"/>
    <w:rsid w:val="006262CD"/>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4F7"/>
    <w:rsid w:val="00644CD8"/>
    <w:rsid w:val="00645391"/>
    <w:rsid w:val="00645451"/>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5CE9"/>
    <w:rsid w:val="0065622B"/>
    <w:rsid w:val="006562BC"/>
    <w:rsid w:val="00656D8B"/>
    <w:rsid w:val="0065718A"/>
    <w:rsid w:val="00657234"/>
    <w:rsid w:val="00657292"/>
    <w:rsid w:val="006573CC"/>
    <w:rsid w:val="006600DE"/>
    <w:rsid w:val="00660104"/>
    <w:rsid w:val="0066021B"/>
    <w:rsid w:val="00660498"/>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67794"/>
    <w:rsid w:val="006709B1"/>
    <w:rsid w:val="00671446"/>
    <w:rsid w:val="0067184D"/>
    <w:rsid w:val="00671A9A"/>
    <w:rsid w:val="00671AD5"/>
    <w:rsid w:val="00671B07"/>
    <w:rsid w:val="00671B08"/>
    <w:rsid w:val="00671D06"/>
    <w:rsid w:val="0067247A"/>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91B"/>
    <w:rsid w:val="00690D72"/>
    <w:rsid w:val="00690EC7"/>
    <w:rsid w:val="006910BE"/>
    <w:rsid w:val="00691459"/>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73C"/>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3BEA"/>
    <w:rsid w:val="006B435A"/>
    <w:rsid w:val="006B455D"/>
    <w:rsid w:val="006B4848"/>
    <w:rsid w:val="006B5019"/>
    <w:rsid w:val="006B5064"/>
    <w:rsid w:val="006B5282"/>
    <w:rsid w:val="006B571B"/>
    <w:rsid w:val="006B58D3"/>
    <w:rsid w:val="006B5C31"/>
    <w:rsid w:val="006B5E4E"/>
    <w:rsid w:val="006B5ECE"/>
    <w:rsid w:val="006B6949"/>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3E7"/>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804"/>
    <w:rsid w:val="006D1AD2"/>
    <w:rsid w:val="006D1EED"/>
    <w:rsid w:val="006D20AC"/>
    <w:rsid w:val="006D23E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836"/>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101DB"/>
    <w:rsid w:val="007102E4"/>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62E"/>
    <w:rsid w:val="00726ABB"/>
    <w:rsid w:val="00726E85"/>
    <w:rsid w:val="00727823"/>
    <w:rsid w:val="00727A04"/>
    <w:rsid w:val="007300D4"/>
    <w:rsid w:val="007302D5"/>
    <w:rsid w:val="007309DC"/>
    <w:rsid w:val="00730A28"/>
    <w:rsid w:val="00730F24"/>
    <w:rsid w:val="00730FB2"/>
    <w:rsid w:val="00731254"/>
    <w:rsid w:val="00731335"/>
    <w:rsid w:val="00731E4F"/>
    <w:rsid w:val="007325A3"/>
    <w:rsid w:val="00732906"/>
    <w:rsid w:val="00732BE4"/>
    <w:rsid w:val="00732CE1"/>
    <w:rsid w:val="0073311B"/>
    <w:rsid w:val="00734DE1"/>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67F"/>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AD5"/>
    <w:rsid w:val="007552EA"/>
    <w:rsid w:val="00755342"/>
    <w:rsid w:val="007553E8"/>
    <w:rsid w:val="007553FD"/>
    <w:rsid w:val="0075664A"/>
    <w:rsid w:val="0075688E"/>
    <w:rsid w:val="00757A66"/>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285"/>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4DA"/>
    <w:rsid w:val="00797988"/>
    <w:rsid w:val="007A008A"/>
    <w:rsid w:val="007A01CA"/>
    <w:rsid w:val="007A02E4"/>
    <w:rsid w:val="007A05AB"/>
    <w:rsid w:val="007A0A61"/>
    <w:rsid w:val="007A0C82"/>
    <w:rsid w:val="007A109E"/>
    <w:rsid w:val="007A1A2B"/>
    <w:rsid w:val="007A1C8D"/>
    <w:rsid w:val="007A1DEB"/>
    <w:rsid w:val="007A2311"/>
    <w:rsid w:val="007A25CF"/>
    <w:rsid w:val="007A29B3"/>
    <w:rsid w:val="007A2A2F"/>
    <w:rsid w:val="007A2A7A"/>
    <w:rsid w:val="007A2E07"/>
    <w:rsid w:val="007A324A"/>
    <w:rsid w:val="007A34A1"/>
    <w:rsid w:val="007A3571"/>
    <w:rsid w:val="007A3734"/>
    <w:rsid w:val="007A47A5"/>
    <w:rsid w:val="007A4B15"/>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405"/>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2F08"/>
    <w:rsid w:val="007C303C"/>
    <w:rsid w:val="007C3374"/>
    <w:rsid w:val="007C351E"/>
    <w:rsid w:val="007C352C"/>
    <w:rsid w:val="007C38AE"/>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F27"/>
    <w:rsid w:val="007E42D1"/>
    <w:rsid w:val="007E44DE"/>
    <w:rsid w:val="007E4A41"/>
    <w:rsid w:val="007E50F5"/>
    <w:rsid w:val="007E55A1"/>
    <w:rsid w:val="007E5C8F"/>
    <w:rsid w:val="007E6364"/>
    <w:rsid w:val="007E640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C15"/>
    <w:rsid w:val="0080101F"/>
    <w:rsid w:val="0080124B"/>
    <w:rsid w:val="0080148B"/>
    <w:rsid w:val="0080155C"/>
    <w:rsid w:val="008019DC"/>
    <w:rsid w:val="00801C63"/>
    <w:rsid w:val="00801F9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55B0"/>
    <w:rsid w:val="008355F9"/>
    <w:rsid w:val="008359F0"/>
    <w:rsid w:val="00835BF9"/>
    <w:rsid w:val="00835F1B"/>
    <w:rsid w:val="00835F24"/>
    <w:rsid w:val="00836727"/>
    <w:rsid w:val="00836AA4"/>
    <w:rsid w:val="00836DAD"/>
    <w:rsid w:val="00837344"/>
    <w:rsid w:val="0083771B"/>
    <w:rsid w:val="00837732"/>
    <w:rsid w:val="008379A4"/>
    <w:rsid w:val="00837A93"/>
    <w:rsid w:val="00837BB5"/>
    <w:rsid w:val="00837DC7"/>
    <w:rsid w:val="00837EAA"/>
    <w:rsid w:val="00840592"/>
    <w:rsid w:val="00840E57"/>
    <w:rsid w:val="00841008"/>
    <w:rsid w:val="00841090"/>
    <w:rsid w:val="0084147E"/>
    <w:rsid w:val="00841E84"/>
    <w:rsid w:val="00842ACB"/>
    <w:rsid w:val="00843A87"/>
    <w:rsid w:val="00843C45"/>
    <w:rsid w:val="008443BE"/>
    <w:rsid w:val="00844429"/>
    <w:rsid w:val="00844CF7"/>
    <w:rsid w:val="0084503C"/>
    <w:rsid w:val="008453B0"/>
    <w:rsid w:val="00845566"/>
    <w:rsid w:val="00845C09"/>
    <w:rsid w:val="00845C71"/>
    <w:rsid w:val="00846056"/>
    <w:rsid w:val="00846367"/>
    <w:rsid w:val="00846B94"/>
    <w:rsid w:val="0084736E"/>
    <w:rsid w:val="00847DCB"/>
    <w:rsid w:val="008506E1"/>
    <w:rsid w:val="00850A92"/>
    <w:rsid w:val="00851257"/>
    <w:rsid w:val="008512B0"/>
    <w:rsid w:val="00851A3E"/>
    <w:rsid w:val="00851EF7"/>
    <w:rsid w:val="00852092"/>
    <w:rsid w:val="00852B2E"/>
    <w:rsid w:val="00852EB3"/>
    <w:rsid w:val="00853247"/>
    <w:rsid w:val="008533E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94D"/>
    <w:rsid w:val="00861C08"/>
    <w:rsid w:val="00861F85"/>
    <w:rsid w:val="00861FF8"/>
    <w:rsid w:val="0086211E"/>
    <w:rsid w:val="00862191"/>
    <w:rsid w:val="0086255E"/>
    <w:rsid w:val="0086370F"/>
    <w:rsid w:val="0086371A"/>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0DC"/>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7355"/>
    <w:rsid w:val="008E7800"/>
    <w:rsid w:val="008E7DF8"/>
    <w:rsid w:val="008E7F3F"/>
    <w:rsid w:val="008F006E"/>
    <w:rsid w:val="008F063B"/>
    <w:rsid w:val="008F087A"/>
    <w:rsid w:val="008F08E0"/>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BFB"/>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5E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6A0"/>
    <w:rsid w:val="0093588E"/>
    <w:rsid w:val="00936353"/>
    <w:rsid w:val="00936D33"/>
    <w:rsid w:val="00937081"/>
    <w:rsid w:val="00937368"/>
    <w:rsid w:val="009379D5"/>
    <w:rsid w:val="00937DC5"/>
    <w:rsid w:val="00937DE7"/>
    <w:rsid w:val="009404CB"/>
    <w:rsid w:val="009414AD"/>
    <w:rsid w:val="00941589"/>
    <w:rsid w:val="0094182F"/>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5E2C"/>
    <w:rsid w:val="00946A9F"/>
    <w:rsid w:val="009471F2"/>
    <w:rsid w:val="00947557"/>
    <w:rsid w:val="00950405"/>
    <w:rsid w:val="00950CAD"/>
    <w:rsid w:val="00950D4B"/>
    <w:rsid w:val="0095100E"/>
    <w:rsid w:val="00951243"/>
    <w:rsid w:val="009513CF"/>
    <w:rsid w:val="009514FA"/>
    <w:rsid w:val="00951E65"/>
    <w:rsid w:val="00952406"/>
    <w:rsid w:val="009525C6"/>
    <w:rsid w:val="00952D7E"/>
    <w:rsid w:val="00952E37"/>
    <w:rsid w:val="009531B4"/>
    <w:rsid w:val="00954ACA"/>
    <w:rsid w:val="00955126"/>
    <w:rsid w:val="0095542A"/>
    <w:rsid w:val="009554DB"/>
    <w:rsid w:val="00955CED"/>
    <w:rsid w:val="00955F0F"/>
    <w:rsid w:val="00956C39"/>
    <w:rsid w:val="00956EA3"/>
    <w:rsid w:val="009571E5"/>
    <w:rsid w:val="009573E4"/>
    <w:rsid w:val="00957665"/>
    <w:rsid w:val="00957A0C"/>
    <w:rsid w:val="00957A35"/>
    <w:rsid w:val="00957A8F"/>
    <w:rsid w:val="00957E5D"/>
    <w:rsid w:val="00957F20"/>
    <w:rsid w:val="0096074A"/>
    <w:rsid w:val="009608C6"/>
    <w:rsid w:val="00962AC5"/>
    <w:rsid w:val="00962F19"/>
    <w:rsid w:val="00963960"/>
    <w:rsid w:val="00963CA0"/>
    <w:rsid w:val="00963EEB"/>
    <w:rsid w:val="00964035"/>
    <w:rsid w:val="00964F36"/>
    <w:rsid w:val="009657C1"/>
    <w:rsid w:val="00965C49"/>
    <w:rsid w:val="00966732"/>
    <w:rsid w:val="00966C34"/>
    <w:rsid w:val="0096701F"/>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F0"/>
    <w:rsid w:val="00977B40"/>
    <w:rsid w:val="0098055C"/>
    <w:rsid w:val="0098093C"/>
    <w:rsid w:val="009810B4"/>
    <w:rsid w:val="00981472"/>
    <w:rsid w:val="00981CE1"/>
    <w:rsid w:val="0098241C"/>
    <w:rsid w:val="00982C11"/>
    <w:rsid w:val="00982F1D"/>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13B"/>
    <w:rsid w:val="00990797"/>
    <w:rsid w:val="009908C4"/>
    <w:rsid w:val="00990C96"/>
    <w:rsid w:val="00991039"/>
    <w:rsid w:val="00991684"/>
    <w:rsid w:val="00991A8C"/>
    <w:rsid w:val="00991EB4"/>
    <w:rsid w:val="00991F8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D3A"/>
    <w:rsid w:val="009A6499"/>
    <w:rsid w:val="009A67DB"/>
    <w:rsid w:val="009A6B6B"/>
    <w:rsid w:val="009A6C6A"/>
    <w:rsid w:val="009A7056"/>
    <w:rsid w:val="009A71DC"/>
    <w:rsid w:val="009A731E"/>
    <w:rsid w:val="009A768F"/>
    <w:rsid w:val="009A78FA"/>
    <w:rsid w:val="009A7C7A"/>
    <w:rsid w:val="009A7C9E"/>
    <w:rsid w:val="009A7EFB"/>
    <w:rsid w:val="009B0AC9"/>
    <w:rsid w:val="009B140D"/>
    <w:rsid w:val="009B1FC0"/>
    <w:rsid w:val="009B25E7"/>
    <w:rsid w:val="009B288E"/>
    <w:rsid w:val="009B2B08"/>
    <w:rsid w:val="009B2E44"/>
    <w:rsid w:val="009B2F89"/>
    <w:rsid w:val="009B3472"/>
    <w:rsid w:val="009B3641"/>
    <w:rsid w:val="009B3D14"/>
    <w:rsid w:val="009B3EE2"/>
    <w:rsid w:val="009B42A8"/>
    <w:rsid w:val="009B44E5"/>
    <w:rsid w:val="009B4644"/>
    <w:rsid w:val="009B495F"/>
    <w:rsid w:val="009B49FB"/>
    <w:rsid w:val="009B4B41"/>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D26"/>
    <w:rsid w:val="009D0EAE"/>
    <w:rsid w:val="009D15EE"/>
    <w:rsid w:val="009D23E8"/>
    <w:rsid w:val="009D2C7E"/>
    <w:rsid w:val="009D3104"/>
    <w:rsid w:val="009D359D"/>
    <w:rsid w:val="009D37C9"/>
    <w:rsid w:val="009D3A5E"/>
    <w:rsid w:val="009D5119"/>
    <w:rsid w:val="009D512C"/>
    <w:rsid w:val="009D5731"/>
    <w:rsid w:val="009D5E2A"/>
    <w:rsid w:val="009D610D"/>
    <w:rsid w:val="009D6305"/>
    <w:rsid w:val="009D69EA"/>
    <w:rsid w:val="009D6AF6"/>
    <w:rsid w:val="009D6BD1"/>
    <w:rsid w:val="009D6EAF"/>
    <w:rsid w:val="009D7EF9"/>
    <w:rsid w:val="009E0034"/>
    <w:rsid w:val="009E048D"/>
    <w:rsid w:val="009E0D85"/>
    <w:rsid w:val="009E0F1A"/>
    <w:rsid w:val="009E13EF"/>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E7"/>
    <w:rsid w:val="009F0343"/>
    <w:rsid w:val="009F03FE"/>
    <w:rsid w:val="009F07E1"/>
    <w:rsid w:val="009F086C"/>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056"/>
    <w:rsid w:val="009F693B"/>
    <w:rsid w:val="009F729D"/>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663C"/>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7F2"/>
    <w:rsid w:val="00A42A20"/>
    <w:rsid w:val="00A43423"/>
    <w:rsid w:val="00A435C4"/>
    <w:rsid w:val="00A43726"/>
    <w:rsid w:val="00A43F77"/>
    <w:rsid w:val="00A44527"/>
    <w:rsid w:val="00A44978"/>
    <w:rsid w:val="00A44DCC"/>
    <w:rsid w:val="00A44E72"/>
    <w:rsid w:val="00A45156"/>
    <w:rsid w:val="00A453E0"/>
    <w:rsid w:val="00A458F9"/>
    <w:rsid w:val="00A45F4E"/>
    <w:rsid w:val="00A46395"/>
    <w:rsid w:val="00A4697A"/>
    <w:rsid w:val="00A46A9A"/>
    <w:rsid w:val="00A476DC"/>
    <w:rsid w:val="00A47889"/>
    <w:rsid w:val="00A47FCE"/>
    <w:rsid w:val="00A509D5"/>
    <w:rsid w:val="00A50B7E"/>
    <w:rsid w:val="00A50BB0"/>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99"/>
    <w:rsid w:val="00A5793E"/>
    <w:rsid w:val="00A57A34"/>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68EF"/>
    <w:rsid w:val="00A66A4A"/>
    <w:rsid w:val="00A66AC0"/>
    <w:rsid w:val="00A67811"/>
    <w:rsid w:val="00A7011C"/>
    <w:rsid w:val="00A711BD"/>
    <w:rsid w:val="00A71A33"/>
    <w:rsid w:val="00A71BD9"/>
    <w:rsid w:val="00A71C48"/>
    <w:rsid w:val="00A72130"/>
    <w:rsid w:val="00A72455"/>
    <w:rsid w:val="00A7247E"/>
    <w:rsid w:val="00A72B69"/>
    <w:rsid w:val="00A72B83"/>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19B"/>
    <w:rsid w:val="00A77312"/>
    <w:rsid w:val="00A7778D"/>
    <w:rsid w:val="00A80292"/>
    <w:rsid w:val="00A808A5"/>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5A4"/>
    <w:rsid w:val="00A86C12"/>
    <w:rsid w:val="00A8761E"/>
    <w:rsid w:val="00A877B1"/>
    <w:rsid w:val="00A87AE2"/>
    <w:rsid w:val="00A87E7F"/>
    <w:rsid w:val="00A900F1"/>
    <w:rsid w:val="00A90236"/>
    <w:rsid w:val="00A9029C"/>
    <w:rsid w:val="00A90375"/>
    <w:rsid w:val="00A90419"/>
    <w:rsid w:val="00A90908"/>
    <w:rsid w:val="00A91D5B"/>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7C3"/>
    <w:rsid w:val="00A97B00"/>
    <w:rsid w:val="00A97C75"/>
    <w:rsid w:val="00A97D64"/>
    <w:rsid w:val="00AA0F15"/>
    <w:rsid w:val="00AA10FA"/>
    <w:rsid w:val="00AA16AA"/>
    <w:rsid w:val="00AA16BD"/>
    <w:rsid w:val="00AA1FE3"/>
    <w:rsid w:val="00AA25AC"/>
    <w:rsid w:val="00AA2650"/>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835"/>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6DE5"/>
    <w:rsid w:val="00AC6F37"/>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0E7E"/>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2142"/>
    <w:rsid w:val="00B22673"/>
    <w:rsid w:val="00B22B42"/>
    <w:rsid w:val="00B22BAA"/>
    <w:rsid w:val="00B234D8"/>
    <w:rsid w:val="00B23743"/>
    <w:rsid w:val="00B23A86"/>
    <w:rsid w:val="00B23AD9"/>
    <w:rsid w:val="00B23CE6"/>
    <w:rsid w:val="00B23FD6"/>
    <w:rsid w:val="00B24388"/>
    <w:rsid w:val="00B248B6"/>
    <w:rsid w:val="00B24FD2"/>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EE6"/>
    <w:rsid w:val="00B34452"/>
    <w:rsid w:val="00B34BAC"/>
    <w:rsid w:val="00B35BD0"/>
    <w:rsid w:val="00B35CB1"/>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49C"/>
    <w:rsid w:val="00B53375"/>
    <w:rsid w:val="00B53A1E"/>
    <w:rsid w:val="00B53ADC"/>
    <w:rsid w:val="00B53B8C"/>
    <w:rsid w:val="00B53E35"/>
    <w:rsid w:val="00B542C4"/>
    <w:rsid w:val="00B5481E"/>
    <w:rsid w:val="00B54A91"/>
    <w:rsid w:val="00B54ED8"/>
    <w:rsid w:val="00B54FE1"/>
    <w:rsid w:val="00B54FF3"/>
    <w:rsid w:val="00B55585"/>
    <w:rsid w:val="00B55F04"/>
    <w:rsid w:val="00B560F1"/>
    <w:rsid w:val="00B57079"/>
    <w:rsid w:val="00B570A3"/>
    <w:rsid w:val="00B57941"/>
    <w:rsid w:val="00B57945"/>
    <w:rsid w:val="00B57F29"/>
    <w:rsid w:val="00B57FC5"/>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075D"/>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65D"/>
    <w:rsid w:val="00BD4A5B"/>
    <w:rsid w:val="00BD4AB9"/>
    <w:rsid w:val="00BD4B66"/>
    <w:rsid w:val="00BD5846"/>
    <w:rsid w:val="00BD5D04"/>
    <w:rsid w:val="00BD5E8B"/>
    <w:rsid w:val="00BD64A4"/>
    <w:rsid w:val="00BD7778"/>
    <w:rsid w:val="00BD7C53"/>
    <w:rsid w:val="00BD7F68"/>
    <w:rsid w:val="00BD7FDD"/>
    <w:rsid w:val="00BE0761"/>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5E2"/>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7E4"/>
    <w:rsid w:val="00C25A59"/>
    <w:rsid w:val="00C25C56"/>
    <w:rsid w:val="00C25D95"/>
    <w:rsid w:val="00C26AAC"/>
    <w:rsid w:val="00C26B77"/>
    <w:rsid w:val="00C2702A"/>
    <w:rsid w:val="00C2758F"/>
    <w:rsid w:val="00C276F4"/>
    <w:rsid w:val="00C27803"/>
    <w:rsid w:val="00C27ADF"/>
    <w:rsid w:val="00C27C43"/>
    <w:rsid w:val="00C27C50"/>
    <w:rsid w:val="00C27FEF"/>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876"/>
    <w:rsid w:val="00C62C25"/>
    <w:rsid w:val="00C62C76"/>
    <w:rsid w:val="00C62E7E"/>
    <w:rsid w:val="00C62E91"/>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73C5"/>
    <w:rsid w:val="00C67622"/>
    <w:rsid w:val="00C6779F"/>
    <w:rsid w:val="00C678B5"/>
    <w:rsid w:val="00C67A55"/>
    <w:rsid w:val="00C704DB"/>
    <w:rsid w:val="00C7084E"/>
    <w:rsid w:val="00C70AAF"/>
    <w:rsid w:val="00C7126D"/>
    <w:rsid w:val="00C71E78"/>
    <w:rsid w:val="00C7224F"/>
    <w:rsid w:val="00C7270E"/>
    <w:rsid w:val="00C7307B"/>
    <w:rsid w:val="00C73C99"/>
    <w:rsid w:val="00C74003"/>
    <w:rsid w:val="00C7424C"/>
    <w:rsid w:val="00C74AEB"/>
    <w:rsid w:val="00C7522A"/>
    <w:rsid w:val="00C75A65"/>
    <w:rsid w:val="00C76105"/>
    <w:rsid w:val="00C76C5C"/>
    <w:rsid w:val="00C7720B"/>
    <w:rsid w:val="00C77E4E"/>
    <w:rsid w:val="00C80833"/>
    <w:rsid w:val="00C80970"/>
    <w:rsid w:val="00C80ABB"/>
    <w:rsid w:val="00C813AF"/>
    <w:rsid w:val="00C814B7"/>
    <w:rsid w:val="00C814F4"/>
    <w:rsid w:val="00C82DBB"/>
    <w:rsid w:val="00C82E2E"/>
    <w:rsid w:val="00C835E9"/>
    <w:rsid w:val="00C843E9"/>
    <w:rsid w:val="00C84872"/>
    <w:rsid w:val="00C84A42"/>
    <w:rsid w:val="00C84B75"/>
    <w:rsid w:val="00C852DB"/>
    <w:rsid w:val="00C856A8"/>
    <w:rsid w:val="00C860AC"/>
    <w:rsid w:val="00C866A8"/>
    <w:rsid w:val="00C871C8"/>
    <w:rsid w:val="00C871D0"/>
    <w:rsid w:val="00C872F1"/>
    <w:rsid w:val="00C8766B"/>
    <w:rsid w:val="00C87900"/>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BE9"/>
    <w:rsid w:val="00CA28E3"/>
    <w:rsid w:val="00CA2C6B"/>
    <w:rsid w:val="00CA30C7"/>
    <w:rsid w:val="00CA36D1"/>
    <w:rsid w:val="00CA3ED8"/>
    <w:rsid w:val="00CA413A"/>
    <w:rsid w:val="00CA4FA8"/>
    <w:rsid w:val="00CA543E"/>
    <w:rsid w:val="00CA567B"/>
    <w:rsid w:val="00CA58B3"/>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57"/>
    <w:rsid w:val="00CB29D8"/>
    <w:rsid w:val="00CB34AE"/>
    <w:rsid w:val="00CB3945"/>
    <w:rsid w:val="00CB3D8E"/>
    <w:rsid w:val="00CB3F38"/>
    <w:rsid w:val="00CB531A"/>
    <w:rsid w:val="00CB55BB"/>
    <w:rsid w:val="00CB5979"/>
    <w:rsid w:val="00CB5BFE"/>
    <w:rsid w:val="00CB5DF4"/>
    <w:rsid w:val="00CB6278"/>
    <w:rsid w:val="00CB6533"/>
    <w:rsid w:val="00CB7204"/>
    <w:rsid w:val="00CB74BF"/>
    <w:rsid w:val="00CB77E5"/>
    <w:rsid w:val="00CB7E83"/>
    <w:rsid w:val="00CC006A"/>
    <w:rsid w:val="00CC0A23"/>
    <w:rsid w:val="00CC0BE9"/>
    <w:rsid w:val="00CC0EF8"/>
    <w:rsid w:val="00CC0F98"/>
    <w:rsid w:val="00CC10C8"/>
    <w:rsid w:val="00CC1156"/>
    <w:rsid w:val="00CC1240"/>
    <w:rsid w:val="00CC169D"/>
    <w:rsid w:val="00CC1C45"/>
    <w:rsid w:val="00CC258B"/>
    <w:rsid w:val="00CC2BE6"/>
    <w:rsid w:val="00CC2DFF"/>
    <w:rsid w:val="00CC30C6"/>
    <w:rsid w:val="00CC33F8"/>
    <w:rsid w:val="00CC442F"/>
    <w:rsid w:val="00CC50CE"/>
    <w:rsid w:val="00CC55E8"/>
    <w:rsid w:val="00CC58B0"/>
    <w:rsid w:val="00CC5ACE"/>
    <w:rsid w:val="00CC5E6A"/>
    <w:rsid w:val="00CC6E29"/>
    <w:rsid w:val="00CC743E"/>
    <w:rsid w:val="00CC7C9A"/>
    <w:rsid w:val="00CD1132"/>
    <w:rsid w:val="00CD1353"/>
    <w:rsid w:val="00CD1DD0"/>
    <w:rsid w:val="00CD282A"/>
    <w:rsid w:val="00CD2CB2"/>
    <w:rsid w:val="00CD3D64"/>
    <w:rsid w:val="00CD3EC2"/>
    <w:rsid w:val="00CD4162"/>
    <w:rsid w:val="00CD4219"/>
    <w:rsid w:val="00CD4357"/>
    <w:rsid w:val="00CD4499"/>
    <w:rsid w:val="00CD45A9"/>
    <w:rsid w:val="00CD5258"/>
    <w:rsid w:val="00CD5739"/>
    <w:rsid w:val="00CD65D2"/>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B8E"/>
    <w:rsid w:val="00CF1FA3"/>
    <w:rsid w:val="00CF2558"/>
    <w:rsid w:val="00CF2622"/>
    <w:rsid w:val="00CF29EF"/>
    <w:rsid w:val="00CF2B29"/>
    <w:rsid w:val="00CF342D"/>
    <w:rsid w:val="00CF3A3F"/>
    <w:rsid w:val="00CF3E1C"/>
    <w:rsid w:val="00CF5451"/>
    <w:rsid w:val="00CF5734"/>
    <w:rsid w:val="00CF67EA"/>
    <w:rsid w:val="00CF6A2F"/>
    <w:rsid w:val="00CF6BA1"/>
    <w:rsid w:val="00CF6C89"/>
    <w:rsid w:val="00CF6E57"/>
    <w:rsid w:val="00CF7808"/>
    <w:rsid w:val="00CF7E10"/>
    <w:rsid w:val="00D00005"/>
    <w:rsid w:val="00D001AD"/>
    <w:rsid w:val="00D00ACF"/>
    <w:rsid w:val="00D00F87"/>
    <w:rsid w:val="00D01009"/>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3056"/>
    <w:rsid w:val="00D23430"/>
    <w:rsid w:val="00D237ED"/>
    <w:rsid w:val="00D23A3A"/>
    <w:rsid w:val="00D2422B"/>
    <w:rsid w:val="00D24927"/>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B33"/>
    <w:rsid w:val="00D47C71"/>
    <w:rsid w:val="00D50271"/>
    <w:rsid w:val="00D50B51"/>
    <w:rsid w:val="00D50EB2"/>
    <w:rsid w:val="00D51368"/>
    <w:rsid w:val="00D5144F"/>
    <w:rsid w:val="00D515F8"/>
    <w:rsid w:val="00D51763"/>
    <w:rsid w:val="00D517D6"/>
    <w:rsid w:val="00D51EA0"/>
    <w:rsid w:val="00D524CC"/>
    <w:rsid w:val="00D52598"/>
    <w:rsid w:val="00D526D0"/>
    <w:rsid w:val="00D52A7F"/>
    <w:rsid w:val="00D52B55"/>
    <w:rsid w:val="00D5320A"/>
    <w:rsid w:val="00D542A0"/>
    <w:rsid w:val="00D546F5"/>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8A3"/>
    <w:rsid w:val="00D63E9C"/>
    <w:rsid w:val="00D64663"/>
    <w:rsid w:val="00D64694"/>
    <w:rsid w:val="00D647E9"/>
    <w:rsid w:val="00D65265"/>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6875"/>
    <w:rsid w:val="00D76BF5"/>
    <w:rsid w:val="00D771D4"/>
    <w:rsid w:val="00D77490"/>
    <w:rsid w:val="00D77C87"/>
    <w:rsid w:val="00D800B1"/>
    <w:rsid w:val="00D80338"/>
    <w:rsid w:val="00D80462"/>
    <w:rsid w:val="00D808FE"/>
    <w:rsid w:val="00D80FC0"/>
    <w:rsid w:val="00D81A3B"/>
    <w:rsid w:val="00D826D8"/>
    <w:rsid w:val="00D82704"/>
    <w:rsid w:val="00D82F5D"/>
    <w:rsid w:val="00D82FB8"/>
    <w:rsid w:val="00D82FCB"/>
    <w:rsid w:val="00D83196"/>
    <w:rsid w:val="00D8432E"/>
    <w:rsid w:val="00D844F1"/>
    <w:rsid w:val="00D8478A"/>
    <w:rsid w:val="00D84922"/>
    <w:rsid w:val="00D84EF8"/>
    <w:rsid w:val="00D85136"/>
    <w:rsid w:val="00D85255"/>
    <w:rsid w:val="00D85EBE"/>
    <w:rsid w:val="00D86936"/>
    <w:rsid w:val="00D86A46"/>
    <w:rsid w:val="00D86EE5"/>
    <w:rsid w:val="00D8725F"/>
    <w:rsid w:val="00D87CF0"/>
    <w:rsid w:val="00D9067A"/>
    <w:rsid w:val="00D90719"/>
    <w:rsid w:val="00D90852"/>
    <w:rsid w:val="00D909DB"/>
    <w:rsid w:val="00D91224"/>
    <w:rsid w:val="00D9193D"/>
    <w:rsid w:val="00D91A44"/>
    <w:rsid w:val="00D928C4"/>
    <w:rsid w:val="00D92B43"/>
    <w:rsid w:val="00D931CD"/>
    <w:rsid w:val="00D93611"/>
    <w:rsid w:val="00D939B2"/>
    <w:rsid w:val="00D93C36"/>
    <w:rsid w:val="00D93E7F"/>
    <w:rsid w:val="00D944DF"/>
    <w:rsid w:val="00D95056"/>
    <w:rsid w:val="00D958E9"/>
    <w:rsid w:val="00D95D9D"/>
    <w:rsid w:val="00D96D59"/>
    <w:rsid w:val="00D96E38"/>
    <w:rsid w:val="00D97DA0"/>
    <w:rsid w:val="00DA0097"/>
    <w:rsid w:val="00DA0C96"/>
    <w:rsid w:val="00DA11EA"/>
    <w:rsid w:val="00DA1472"/>
    <w:rsid w:val="00DA15E3"/>
    <w:rsid w:val="00DA192B"/>
    <w:rsid w:val="00DA1A9D"/>
    <w:rsid w:val="00DA1DAC"/>
    <w:rsid w:val="00DA1F2B"/>
    <w:rsid w:val="00DA295B"/>
    <w:rsid w:val="00DA297C"/>
    <w:rsid w:val="00DA2AE9"/>
    <w:rsid w:val="00DA2CB2"/>
    <w:rsid w:val="00DA34BF"/>
    <w:rsid w:val="00DA3680"/>
    <w:rsid w:val="00DA38F9"/>
    <w:rsid w:val="00DA3EB8"/>
    <w:rsid w:val="00DA43C2"/>
    <w:rsid w:val="00DA5A57"/>
    <w:rsid w:val="00DA61EE"/>
    <w:rsid w:val="00DA77EE"/>
    <w:rsid w:val="00DA7BF3"/>
    <w:rsid w:val="00DA7DEE"/>
    <w:rsid w:val="00DB043F"/>
    <w:rsid w:val="00DB0ABE"/>
    <w:rsid w:val="00DB0BD0"/>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720"/>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2743"/>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500"/>
    <w:rsid w:val="00E06517"/>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5E"/>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1B9A"/>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6B0"/>
    <w:rsid w:val="00E51744"/>
    <w:rsid w:val="00E518B6"/>
    <w:rsid w:val="00E51D68"/>
    <w:rsid w:val="00E51F00"/>
    <w:rsid w:val="00E52000"/>
    <w:rsid w:val="00E52DDE"/>
    <w:rsid w:val="00E52E1D"/>
    <w:rsid w:val="00E52E82"/>
    <w:rsid w:val="00E5308D"/>
    <w:rsid w:val="00E539D7"/>
    <w:rsid w:val="00E53A57"/>
    <w:rsid w:val="00E53F67"/>
    <w:rsid w:val="00E543F5"/>
    <w:rsid w:val="00E54B5F"/>
    <w:rsid w:val="00E55F13"/>
    <w:rsid w:val="00E566D5"/>
    <w:rsid w:val="00E56DAA"/>
    <w:rsid w:val="00E571C1"/>
    <w:rsid w:val="00E5721B"/>
    <w:rsid w:val="00E57C85"/>
    <w:rsid w:val="00E57D91"/>
    <w:rsid w:val="00E57E5C"/>
    <w:rsid w:val="00E57E9A"/>
    <w:rsid w:val="00E606AD"/>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839"/>
    <w:rsid w:val="00E77CBE"/>
    <w:rsid w:val="00E77FC0"/>
    <w:rsid w:val="00E8057E"/>
    <w:rsid w:val="00E80C94"/>
    <w:rsid w:val="00E80E99"/>
    <w:rsid w:val="00E80EA6"/>
    <w:rsid w:val="00E80F17"/>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A36"/>
    <w:rsid w:val="00EA4E89"/>
    <w:rsid w:val="00EA4F04"/>
    <w:rsid w:val="00EA55A1"/>
    <w:rsid w:val="00EA56FC"/>
    <w:rsid w:val="00EA68FD"/>
    <w:rsid w:val="00EA69C7"/>
    <w:rsid w:val="00EA6AF0"/>
    <w:rsid w:val="00EA7D16"/>
    <w:rsid w:val="00EB033F"/>
    <w:rsid w:val="00EB10D5"/>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DFB"/>
    <w:rsid w:val="00EC00C2"/>
    <w:rsid w:val="00EC0275"/>
    <w:rsid w:val="00EC0A09"/>
    <w:rsid w:val="00EC0A52"/>
    <w:rsid w:val="00EC0B06"/>
    <w:rsid w:val="00EC0C5F"/>
    <w:rsid w:val="00EC164A"/>
    <w:rsid w:val="00EC1935"/>
    <w:rsid w:val="00EC1D53"/>
    <w:rsid w:val="00EC1FEC"/>
    <w:rsid w:val="00EC236E"/>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D05"/>
    <w:rsid w:val="00EE0FFE"/>
    <w:rsid w:val="00EE10EB"/>
    <w:rsid w:val="00EE1271"/>
    <w:rsid w:val="00EE1454"/>
    <w:rsid w:val="00EE1498"/>
    <w:rsid w:val="00EE19E0"/>
    <w:rsid w:val="00EE1C24"/>
    <w:rsid w:val="00EE1EC5"/>
    <w:rsid w:val="00EE2569"/>
    <w:rsid w:val="00EE269B"/>
    <w:rsid w:val="00EE2767"/>
    <w:rsid w:val="00EE38AA"/>
    <w:rsid w:val="00EE4387"/>
    <w:rsid w:val="00EE4688"/>
    <w:rsid w:val="00EE476D"/>
    <w:rsid w:val="00EE4A18"/>
    <w:rsid w:val="00EE5329"/>
    <w:rsid w:val="00EE551E"/>
    <w:rsid w:val="00EE58B6"/>
    <w:rsid w:val="00EE5D7C"/>
    <w:rsid w:val="00EE5EEB"/>
    <w:rsid w:val="00EE671B"/>
    <w:rsid w:val="00EE7144"/>
    <w:rsid w:val="00EE714F"/>
    <w:rsid w:val="00EE72E2"/>
    <w:rsid w:val="00EE733F"/>
    <w:rsid w:val="00EF012C"/>
    <w:rsid w:val="00EF015F"/>
    <w:rsid w:val="00EF04DE"/>
    <w:rsid w:val="00EF0AC2"/>
    <w:rsid w:val="00EF0ECD"/>
    <w:rsid w:val="00EF1841"/>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10744"/>
    <w:rsid w:val="00F1079E"/>
    <w:rsid w:val="00F10B5D"/>
    <w:rsid w:val="00F10C1F"/>
    <w:rsid w:val="00F11C6B"/>
    <w:rsid w:val="00F12029"/>
    <w:rsid w:val="00F12043"/>
    <w:rsid w:val="00F121C0"/>
    <w:rsid w:val="00F126AF"/>
    <w:rsid w:val="00F1270E"/>
    <w:rsid w:val="00F12911"/>
    <w:rsid w:val="00F12F7D"/>
    <w:rsid w:val="00F13269"/>
    <w:rsid w:val="00F136AB"/>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50D3"/>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05E"/>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1E69"/>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2B6"/>
    <w:rsid w:val="00F81688"/>
    <w:rsid w:val="00F81701"/>
    <w:rsid w:val="00F8196D"/>
    <w:rsid w:val="00F836B5"/>
    <w:rsid w:val="00F8372E"/>
    <w:rsid w:val="00F8379E"/>
    <w:rsid w:val="00F838E8"/>
    <w:rsid w:val="00F83AFF"/>
    <w:rsid w:val="00F83DCB"/>
    <w:rsid w:val="00F83E72"/>
    <w:rsid w:val="00F83EC0"/>
    <w:rsid w:val="00F83FFD"/>
    <w:rsid w:val="00F84687"/>
    <w:rsid w:val="00F846F1"/>
    <w:rsid w:val="00F84B34"/>
    <w:rsid w:val="00F84C0C"/>
    <w:rsid w:val="00F85956"/>
    <w:rsid w:val="00F859CA"/>
    <w:rsid w:val="00F8639B"/>
    <w:rsid w:val="00F872D0"/>
    <w:rsid w:val="00F87470"/>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9F4"/>
    <w:rsid w:val="00FA6C1C"/>
    <w:rsid w:val="00FA6CC3"/>
    <w:rsid w:val="00FA75D5"/>
    <w:rsid w:val="00FA76B3"/>
    <w:rsid w:val="00FA7908"/>
    <w:rsid w:val="00FA792B"/>
    <w:rsid w:val="00FA7A24"/>
    <w:rsid w:val="00FB008C"/>
    <w:rsid w:val="00FB0304"/>
    <w:rsid w:val="00FB0B20"/>
    <w:rsid w:val="00FB0FC9"/>
    <w:rsid w:val="00FB16BD"/>
    <w:rsid w:val="00FB19FB"/>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B94"/>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3E2"/>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0"/>
    <w:lsdException w:name="toc 4" w:uiPriority="0"/>
    <w:lsdException w:name="toc 5" w:uiPriority="0"/>
    <w:lsdException w:name="toc 6" w:uiPriority="0"/>
    <w:lsdException w:name="toc 7" w:uiPriority="0"/>
    <w:lsdException w:name="toc 9"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0F5C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uiPriority w:val="9"/>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uiPriority w:val="9"/>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uiPriority w:val="9"/>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uiPriority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uiPriority w:val="11"/>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uiPriority w:val="11"/>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1"/>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1"/>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table" w:customStyle="1" w:styleId="3220">
    <w:name w:val="Сетка таблицы322"/>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30">
    <w:name w:val="Сетка таблицы323"/>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0">
    <w:name w:val="Сетка таблицы324"/>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d">
    <w:name w:val="Нет списка25"/>
    <w:next w:val="a8"/>
    <w:uiPriority w:val="99"/>
    <w:semiHidden/>
    <w:unhideWhenUsed/>
    <w:rsid w:val="009B2B08"/>
  </w:style>
  <w:style w:type="table" w:customStyle="1" w:styleId="3250">
    <w:name w:val="Сетка таблицы325"/>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
    <w:basedOn w:val="a7"/>
    <w:uiPriority w:val="59"/>
    <w:rsid w:val="009B2B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0"/>
    <w:lsdException w:name="toc 4" w:uiPriority="0"/>
    <w:lsdException w:name="toc 5" w:uiPriority="0"/>
    <w:lsdException w:name="toc 6" w:uiPriority="0"/>
    <w:lsdException w:name="toc 7" w:uiPriority="0"/>
    <w:lsdException w:name="toc 9"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0F5C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uiPriority w:val="9"/>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uiPriority w:val="9"/>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uiPriority w:val="9"/>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uiPriority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uiPriority w:val="11"/>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uiPriority w:val="11"/>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1"/>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1"/>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table" w:customStyle="1" w:styleId="3220">
    <w:name w:val="Сетка таблицы322"/>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30">
    <w:name w:val="Сетка таблицы323"/>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0">
    <w:name w:val="Сетка таблицы324"/>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d">
    <w:name w:val="Нет списка25"/>
    <w:next w:val="a8"/>
    <w:uiPriority w:val="99"/>
    <w:semiHidden/>
    <w:unhideWhenUsed/>
    <w:rsid w:val="009B2B08"/>
  </w:style>
  <w:style w:type="table" w:customStyle="1" w:styleId="3250">
    <w:name w:val="Сетка таблицы325"/>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
    <w:basedOn w:val="a7"/>
    <w:uiPriority w:val="59"/>
    <w:rsid w:val="009B2B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8601861">
      <w:bodyDiv w:val="1"/>
      <w:marLeft w:val="0"/>
      <w:marRight w:val="0"/>
      <w:marTop w:val="0"/>
      <w:marBottom w:val="0"/>
      <w:divBdr>
        <w:top w:val="none" w:sz="0" w:space="0" w:color="auto"/>
        <w:left w:val="none" w:sz="0" w:space="0" w:color="auto"/>
        <w:bottom w:val="none" w:sz="0" w:space="0" w:color="auto"/>
        <w:right w:val="none" w:sz="0" w:space="0" w:color="auto"/>
      </w:divBdr>
    </w:div>
    <w:div w:id="11302254">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5908524">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5763534">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396417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232896">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1679344">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691782">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441684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0554222">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06375202">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39487989">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69973515">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4867595">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7203150">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029631">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4964493">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47218445">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196573">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398401767">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590288">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19831387">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2141796">
      <w:bodyDiv w:val="1"/>
      <w:marLeft w:val="0"/>
      <w:marRight w:val="0"/>
      <w:marTop w:val="0"/>
      <w:marBottom w:val="0"/>
      <w:divBdr>
        <w:top w:val="none" w:sz="0" w:space="0" w:color="auto"/>
        <w:left w:val="none" w:sz="0" w:space="0" w:color="auto"/>
        <w:bottom w:val="none" w:sz="0" w:space="0" w:color="auto"/>
        <w:right w:val="none" w:sz="0" w:space="0" w:color="auto"/>
      </w:divBdr>
    </w:div>
    <w:div w:id="434330430">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3230542">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5487556">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7913860">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3634071">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566856">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7112125">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8563911">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1181210">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09356849">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5259962">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7952671">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2942813">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8342621">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4698019">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615287">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5389713">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7917405">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0751821">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589469">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59199249">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898632335">
      <w:bodyDiv w:val="1"/>
      <w:marLeft w:val="0"/>
      <w:marRight w:val="0"/>
      <w:marTop w:val="0"/>
      <w:marBottom w:val="0"/>
      <w:divBdr>
        <w:top w:val="none" w:sz="0" w:space="0" w:color="auto"/>
        <w:left w:val="none" w:sz="0" w:space="0" w:color="auto"/>
        <w:bottom w:val="none" w:sz="0" w:space="0" w:color="auto"/>
        <w:right w:val="none" w:sz="0" w:space="0" w:color="auto"/>
      </w:divBdr>
    </w:div>
    <w:div w:id="901326542">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17058310">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0797316">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6884701">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0863702">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297928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7272411">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489114">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1319599">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3169874">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4670863">
      <w:bodyDiv w:val="1"/>
      <w:marLeft w:val="0"/>
      <w:marRight w:val="0"/>
      <w:marTop w:val="0"/>
      <w:marBottom w:val="0"/>
      <w:divBdr>
        <w:top w:val="none" w:sz="0" w:space="0" w:color="auto"/>
        <w:left w:val="none" w:sz="0" w:space="0" w:color="auto"/>
        <w:bottom w:val="none" w:sz="0" w:space="0" w:color="auto"/>
        <w:right w:val="none" w:sz="0" w:space="0" w:color="auto"/>
      </w:divBdr>
    </w:div>
    <w:div w:id="1045639985">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164551">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29624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3326639">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1355781">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8759251">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1797671">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7856559">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0772048">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267915">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6704054">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7626">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48425819">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2047331">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69784625">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79028366">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2259618">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17814661">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3640965">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598520475">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08585236">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326918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29314363">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7611655">
      <w:bodyDiv w:val="1"/>
      <w:marLeft w:val="0"/>
      <w:marRight w:val="0"/>
      <w:marTop w:val="0"/>
      <w:marBottom w:val="0"/>
      <w:divBdr>
        <w:top w:val="none" w:sz="0" w:space="0" w:color="auto"/>
        <w:left w:val="none" w:sz="0" w:space="0" w:color="auto"/>
        <w:bottom w:val="none" w:sz="0" w:space="0" w:color="auto"/>
        <w:right w:val="none" w:sz="0" w:space="0" w:color="auto"/>
      </w:divBdr>
    </w:div>
    <w:div w:id="1659769060">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68557348">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19209449">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2168083">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6487897">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5952677">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0001949">
      <w:bodyDiv w:val="1"/>
      <w:marLeft w:val="0"/>
      <w:marRight w:val="0"/>
      <w:marTop w:val="0"/>
      <w:marBottom w:val="0"/>
      <w:divBdr>
        <w:top w:val="none" w:sz="0" w:space="0" w:color="auto"/>
        <w:left w:val="none" w:sz="0" w:space="0" w:color="auto"/>
        <w:bottom w:val="none" w:sz="0" w:space="0" w:color="auto"/>
        <w:right w:val="none" w:sz="0" w:space="0" w:color="auto"/>
      </w:divBdr>
    </w:div>
    <w:div w:id="1822503491">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29203095">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990173">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5827562">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8671513">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1451595">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2980766">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897183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844249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2244345">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49180454">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2264523">
      <w:bodyDiv w:val="1"/>
      <w:marLeft w:val="0"/>
      <w:marRight w:val="0"/>
      <w:marTop w:val="0"/>
      <w:marBottom w:val="0"/>
      <w:divBdr>
        <w:top w:val="none" w:sz="0" w:space="0" w:color="auto"/>
        <w:left w:val="none" w:sz="0" w:space="0" w:color="auto"/>
        <w:bottom w:val="none" w:sz="0" w:space="0" w:color="auto"/>
        <w:right w:val="none" w:sz="0" w:space="0" w:color="auto"/>
      </w:divBdr>
    </w:div>
    <w:div w:id="2076974979">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53197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0887141">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098481104">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17941837">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oseltorg.ru/" TargetMode="External"/><Relationship Id="rId18" Type="http://schemas.openxmlformats.org/officeDocument/2006/relationships/hyperlink" Target="https://www.roseltorg.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roseltorg.ru/" TargetMode="External"/><Relationship Id="rId7" Type="http://schemas.openxmlformats.org/officeDocument/2006/relationships/footnotes" Target="footnotes.xml"/><Relationship Id="rId12" Type="http://schemas.openxmlformats.org/officeDocument/2006/relationships/hyperlink" Target="https://www.roseltorg.ru/" TargetMode="External"/><Relationship Id="rId17" Type="http://schemas.openxmlformats.org/officeDocument/2006/relationships/hyperlink" Target="https://www.roseltorg.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ru" TargetMode="External"/><Relationship Id="rId20" Type="http://schemas.openxmlformats.org/officeDocument/2006/relationships/hyperlink" Target="http://www.torg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s://www.roseltorg.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torgi.ru" TargetMode="External"/><Relationship Id="rId22" Type="http://schemas.openxmlformats.org/officeDocument/2006/relationships/hyperlink" Target="http://www.tor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065EA-820E-4CF1-BFE3-59803B660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TotalTime>
  <Pages>6</Pages>
  <Words>2281</Words>
  <Characters>13005</Characters>
  <Application>Microsoft Office Word</Application>
  <DocSecurity>8</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48</cp:revision>
  <cp:lastPrinted>2020-09-30T10:12:00Z</cp:lastPrinted>
  <dcterms:created xsi:type="dcterms:W3CDTF">2023-12-29T05:06:00Z</dcterms:created>
  <dcterms:modified xsi:type="dcterms:W3CDTF">2024-05-20T13:37:00Z</dcterms:modified>
</cp:coreProperties>
</file>